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33" w:rsidRDefault="000E2433" w:rsidP="000E2433">
      <w:pPr>
        <w:spacing w:after="360" w:line="315" w:lineRule="atLeast"/>
        <w:jc w:val="both"/>
        <w:rPr>
          <w:rFonts w:ascii="Times New Roman" w:eastAsia="Times New Roman" w:hAnsi="Times New Roman" w:cs="Times New Roman"/>
          <w:color w:val="262626"/>
          <w:sz w:val="28"/>
          <w:szCs w:val="28"/>
          <w:lang w:eastAsia="ru-RU"/>
        </w:rPr>
      </w:pPr>
      <w:r w:rsidRPr="000E2433">
        <w:rPr>
          <w:rFonts w:ascii="Times New Roman" w:eastAsia="Calibri" w:hAnsi="Times New Roman" w:cs="Times New Roman"/>
          <w:b/>
          <w:sz w:val="28"/>
          <w:szCs w:val="28"/>
        </w:rPr>
        <w:t xml:space="preserve">6. Игры – шнуровки, наматывание ниток. </w:t>
      </w:r>
      <w:r w:rsidRPr="000E2433">
        <w:rPr>
          <w:rFonts w:ascii="Times New Roman" w:eastAsia="Times New Roman" w:hAnsi="Times New Roman" w:cs="Times New Roman"/>
          <w:color w:val="262626"/>
          <w:sz w:val="28"/>
          <w:szCs w:val="28"/>
          <w:lang w:eastAsia="ru-RU"/>
        </w:rPr>
        <w:t xml:space="preserve">Можно использовать как фабричного производства, так и выполненные своими руками.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w:t>
      </w:r>
      <w:proofErr w:type="gramStart"/>
      <w:r w:rsidRPr="000E2433">
        <w:rPr>
          <w:rFonts w:ascii="Times New Roman" w:eastAsia="Times New Roman" w:hAnsi="Times New Roman" w:cs="Times New Roman"/>
          <w:color w:val="262626"/>
          <w:sz w:val="28"/>
          <w:szCs w:val="28"/>
          <w:lang w:eastAsia="ru-RU"/>
        </w:rPr>
        <w:t>Выши-</w:t>
      </w:r>
      <w:proofErr w:type="spellStart"/>
      <w:r w:rsidRPr="000E2433">
        <w:rPr>
          <w:rFonts w:ascii="Times New Roman" w:eastAsia="Times New Roman" w:hAnsi="Times New Roman" w:cs="Times New Roman"/>
          <w:color w:val="262626"/>
          <w:sz w:val="28"/>
          <w:szCs w:val="28"/>
          <w:lang w:eastAsia="ru-RU"/>
        </w:rPr>
        <w:t>вание</w:t>
      </w:r>
      <w:proofErr w:type="spellEnd"/>
      <w:proofErr w:type="gramEnd"/>
      <w:r w:rsidRPr="000E2433">
        <w:rPr>
          <w:rFonts w:ascii="Times New Roman" w:eastAsia="Times New Roman" w:hAnsi="Times New Roman" w:cs="Times New Roman"/>
          <w:color w:val="262626"/>
          <w:sz w:val="28"/>
          <w:szCs w:val="28"/>
          <w:lang w:eastAsia="ru-RU"/>
        </w:rPr>
        <w:t xml:space="preserve"> шнурком является первой ступенькой к вышиванию иглой.</w:t>
      </w:r>
    </w:p>
    <w:p w:rsidR="000E2433" w:rsidRPr="000E2433" w:rsidRDefault="000E2433" w:rsidP="000E2433">
      <w:pPr>
        <w:spacing w:after="360" w:line="315" w:lineRule="atLeast"/>
        <w:jc w:val="both"/>
        <w:rPr>
          <w:rFonts w:ascii="Times New Roman" w:eastAsia="Times New Roman" w:hAnsi="Times New Roman" w:cs="Times New Roman"/>
          <w:color w:val="262626"/>
          <w:sz w:val="28"/>
          <w:szCs w:val="28"/>
          <w:lang w:eastAsia="ru-RU"/>
        </w:rPr>
      </w:pPr>
      <w:r w:rsidRPr="000E2433">
        <w:rPr>
          <w:rFonts w:ascii="Times New Roman" w:eastAsia="Calibri" w:hAnsi="Times New Roman" w:cs="Times New Roman"/>
          <w:b/>
          <w:sz w:val="28"/>
          <w:szCs w:val="28"/>
        </w:rPr>
        <w:t>7.Аппликации, работа с ножницами.</w:t>
      </w:r>
    </w:p>
    <w:p w:rsidR="000E2433" w:rsidRPr="000E2433" w:rsidRDefault="000E2433" w:rsidP="000E2433">
      <w:pPr>
        <w:spacing w:after="0" w:line="240" w:lineRule="auto"/>
        <w:jc w:val="both"/>
        <w:rPr>
          <w:rFonts w:ascii="Times New Roman" w:eastAsia="Times New Roman" w:hAnsi="Times New Roman" w:cs="Times New Roman"/>
          <w:b/>
          <w:color w:val="262626"/>
          <w:sz w:val="28"/>
          <w:szCs w:val="28"/>
          <w:lang w:eastAsia="ru-RU"/>
        </w:rPr>
      </w:pPr>
      <w:r w:rsidRPr="000E2433">
        <w:rPr>
          <w:rFonts w:ascii="Times New Roman" w:eastAsia="Calibri" w:hAnsi="Times New Roman" w:cs="Times New Roman"/>
          <w:b/>
          <w:sz w:val="28"/>
          <w:szCs w:val="28"/>
        </w:rPr>
        <w:t>8. Работа с пластилином, глиной, соленым тестом.</w:t>
      </w:r>
    </w:p>
    <w:p w:rsidR="000E2433" w:rsidRPr="000E2433" w:rsidRDefault="000E2433" w:rsidP="000E2433">
      <w:pPr>
        <w:spacing w:after="0" w:line="240" w:lineRule="auto"/>
        <w:jc w:val="both"/>
        <w:rPr>
          <w:rFonts w:ascii="Times New Roman" w:eastAsia="Calibri" w:hAnsi="Times New Roman" w:cs="Times New Roman"/>
          <w:b/>
          <w:sz w:val="28"/>
          <w:szCs w:val="28"/>
        </w:rPr>
      </w:pPr>
    </w:p>
    <w:p w:rsidR="000E2433" w:rsidRPr="000E2433" w:rsidRDefault="000E2433" w:rsidP="000E2433">
      <w:pPr>
        <w:spacing w:after="0" w:line="240" w:lineRule="auto"/>
        <w:jc w:val="both"/>
        <w:rPr>
          <w:rFonts w:ascii="Times New Roman" w:eastAsia="Calibri" w:hAnsi="Times New Roman" w:cs="Times New Roman"/>
          <w:b/>
          <w:sz w:val="28"/>
          <w:szCs w:val="28"/>
        </w:rPr>
      </w:pPr>
      <w:r w:rsidRPr="000E2433">
        <w:rPr>
          <w:rFonts w:ascii="Times New Roman" w:eastAsia="Calibri" w:hAnsi="Times New Roman" w:cs="Times New Roman"/>
          <w:b/>
          <w:sz w:val="28"/>
          <w:szCs w:val="28"/>
        </w:rPr>
        <w:t>9. Игры с вкладышами, волчками.</w:t>
      </w:r>
    </w:p>
    <w:p w:rsidR="000E2433" w:rsidRPr="000E2433" w:rsidRDefault="000E2433" w:rsidP="000E2433">
      <w:pPr>
        <w:spacing w:after="0" w:line="240" w:lineRule="auto"/>
        <w:jc w:val="both"/>
        <w:rPr>
          <w:rFonts w:ascii="Times New Roman" w:eastAsia="Calibri" w:hAnsi="Times New Roman" w:cs="Times New Roman"/>
          <w:b/>
          <w:sz w:val="28"/>
          <w:szCs w:val="28"/>
        </w:rPr>
      </w:pPr>
    </w:p>
    <w:p w:rsidR="000E2433" w:rsidRPr="000E2433" w:rsidRDefault="000E2433" w:rsidP="000E2433">
      <w:pPr>
        <w:spacing w:after="0" w:line="240" w:lineRule="auto"/>
        <w:jc w:val="both"/>
        <w:rPr>
          <w:rFonts w:ascii="Times New Roman" w:eastAsia="Calibri" w:hAnsi="Times New Roman" w:cs="Times New Roman"/>
          <w:sz w:val="28"/>
          <w:szCs w:val="28"/>
        </w:rPr>
      </w:pPr>
      <w:r w:rsidRPr="000E2433">
        <w:rPr>
          <w:rFonts w:ascii="Times New Roman" w:eastAsia="Calibri" w:hAnsi="Times New Roman" w:cs="Times New Roman"/>
          <w:b/>
          <w:sz w:val="28"/>
          <w:szCs w:val="28"/>
        </w:rPr>
        <w:t xml:space="preserve">10. Рисование </w:t>
      </w:r>
      <w:r w:rsidRPr="000E2433">
        <w:rPr>
          <w:rFonts w:ascii="Times New Roman" w:eastAsia="Times New Roman" w:hAnsi="Times New Roman" w:cs="Times New Roman"/>
          <w:color w:val="262626"/>
          <w:sz w:val="28"/>
          <w:szCs w:val="28"/>
          <w:lang w:eastAsia="ru-RU"/>
        </w:rPr>
        <w:t xml:space="preserve">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w:t>
      </w:r>
      <w:r w:rsidRPr="000E2433">
        <w:rPr>
          <w:rFonts w:ascii="Times New Roman" w:eastAsia="Calibri" w:hAnsi="Times New Roman" w:cs="Times New Roman"/>
          <w:sz w:val="28"/>
          <w:szCs w:val="28"/>
        </w:rPr>
        <w:t xml:space="preserve">с </w:t>
      </w:r>
      <w:proofErr w:type="spellStart"/>
      <w:proofErr w:type="gramStart"/>
      <w:r w:rsidRPr="000E2433">
        <w:rPr>
          <w:rFonts w:ascii="Times New Roman" w:eastAsia="Calibri" w:hAnsi="Times New Roman" w:cs="Times New Roman"/>
          <w:sz w:val="28"/>
          <w:szCs w:val="28"/>
        </w:rPr>
        <w:t>исполь-зованием</w:t>
      </w:r>
      <w:proofErr w:type="spellEnd"/>
      <w:proofErr w:type="gramEnd"/>
      <w:r w:rsidRPr="000E2433">
        <w:rPr>
          <w:rFonts w:ascii="Times New Roman" w:eastAsia="Calibri" w:hAnsi="Times New Roman" w:cs="Times New Roman"/>
          <w:sz w:val="28"/>
          <w:szCs w:val="28"/>
        </w:rPr>
        <w:t xml:space="preserve"> различных техник: рисование пальчиками, всей ладонью, сухой кисточкой, ватными палочками и т. д.</w:t>
      </w:r>
    </w:p>
    <w:p w:rsidR="000E2433" w:rsidRPr="000E2433" w:rsidRDefault="000E2433" w:rsidP="000E2433">
      <w:pPr>
        <w:spacing w:after="0" w:line="240" w:lineRule="auto"/>
        <w:jc w:val="both"/>
        <w:rPr>
          <w:rFonts w:ascii="Times New Roman" w:eastAsia="Calibri" w:hAnsi="Times New Roman" w:cs="Times New Roman"/>
          <w:b/>
          <w:sz w:val="28"/>
          <w:szCs w:val="28"/>
        </w:rPr>
      </w:pPr>
      <w:r w:rsidRPr="000E2433">
        <w:rPr>
          <w:rFonts w:ascii="Times New Roman" w:eastAsia="Calibri" w:hAnsi="Times New Roman" w:cs="Times New Roman"/>
          <w:b/>
          <w:sz w:val="28"/>
          <w:szCs w:val="28"/>
        </w:rPr>
        <w:t>11. Обводка трафаретов, шаблонов, штриховка контурных изображений.</w:t>
      </w:r>
    </w:p>
    <w:p w:rsidR="000E2433" w:rsidRPr="000E2433" w:rsidRDefault="000E2433" w:rsidP="000E2433">
      <w:pPr>
        <w:spacing w:after="0" w:line="240" w:lineRule="auto"/>
        <w:jc w:val="both"/>
        <w:rPr>
          <w:rFonts w:ascii="Times New Roman" w:eastAsia="Calibri" w:hAnsi="Times New Roman" w:cs="Times New Roman"/>
          <w:sz w:val="28"/>
          <w:szCs w:val="28"/>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Default="000E2433" w:rsidP="000E2433">
      <w:pPr>
        <w:spacing w:after="0" w:line="240" w:lineRule="auto"/>
        <w:rPr>
          <w:rFonts w:ascii="Times New Roman" w:eastAsia="Calibri" w:hAnsi="Times New Roman" w:cs="Times New Roman"/>
          <w:b/>
          <w:sz w:val="24"/>
          <w:szCs w:val="24"/>
        </w:rPr>
      </w:pPr>
    </w:p>
    <w:p w:rsidR="000E2433" w:rsidRPr="000E2433" w:rsidRDefault="000E2433" w:rsidP="000E2433">
      <w:pPr>
        <w:spacing w:after="0" w:line="240" w:lineRule="auto"/>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r w:rsidRPr="000E2433">
        <w:rPr>
          <w:rFonts w:ascii="Times New Roman" w:eastAsia="Calibri" w:hAnsi="Times New Roman" w:cs="Times New Roman"/>
          <w:b/>
          <w:sz w:val="24"/>
          <w:szCs w:val="24"/>
        </w:rPr>
        <w:t>СОВЕТЫ ЛОГОПЕДА</w:t>
      </w: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b/>
          <w:sz w:val="24"/>
          <w:szCs w:val="24"/>
        </w:rPr>
      </w:pPr>
    </w:p>
    <w:p w:rsidR="000E2433" w:rsidRPr="000E2433" w:rsidRDefault="000E2433" w:rsidP="000E2433">
      <w:pPr>
        <w:spacing w:after="0" w:line="240" w:lineRule="auto"/>
        <w:jc w:val="center"/>
        <w:rPr>
          <w:rFonts w:ascii="Times New Roman" w:eastAsia="Calibri" w:hAnsi="Times New Roman" w:cs="Times New Roman"/>
          <w:sz w:val="28"/>
          <w:szCs w:val="28"/>
        </w:rPr>
      </w:pPr>
    </w:p>
    <w:p w:rsidR="000E2433" w:rsidRPr="000E2433" w:rsidRDefault="000E2433" w:rsidP="000E2433">
      <w:pPr>
        <w:spacing w:after="0" w:line="240" w:lineRule="auto"/>
        <w:jc w:val="center"/>
        <w:rPr>
          <w:rFonts w:ascii="Times New Roman" w:eastAsia="Calibri" w:hAnsi="Times New Roman" w:cs="Times New Roman"/>
          <w:b/>
          <w:sz w:val="28"/>
          <w:szCs w:val="28"/>
        </w:rPr>
      </w:pPr>
      <w:r w:rsidRPr="000E2433">
        <w:rPr>
          <w:rFonts w:ascii="Times New Roman" w:eastAsia="Calibri"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66pt">
            <v:shadow on="t" opacity="52429f"/>
            <v:textpath style="font-family:&quot;Arial Black&quot;;font-style:italic;v-text-kern:t" trim="t" fitpath="t" string="Развитие мелкой &#10;моторики рук"/>
          </v:shape>
        </w:pict>
      </w:r>
      <w:r w:rsidRPr="000E2433">
        <w:rPr>
          <w:rFonts w:ascii="Times New Roman" w:eastAsia="Calibri" w:hAnsi="Times New Roman" w:cs="Times New Roman"/>
          <w:b/>
          <w:sz w:val="28"/>
          <w:szCs w:val="28"/>
        </w:rPr>
        <w:t xml:space="preserve">      </w:t>
      </w:r>
      <w:r w:rsidRPr="000E2433">
        <w:rPr>
          <w:rFonts w:ascii="Times New Roman" w:eastAsia="Calibri" w:hAnsi="Times New Roman" w:cs="Times New Roman"/>
          <w:b/>
          <w:noProof/>
          <w:sz w:val="28"/>
          <w:szCs w:val="28"/>
          <w:lang w:eastAsia="ru-RU"/>
        </w:rPr>
        <w:drawing>
          <wp:inline distT="0" distB="0" distL="0" distR="0" wp14:anchorId="12A8E93B" wp14:editId="75084749">
            <wp:extent cx="3023870" cy="2333625"/>
            <wp:effectExtent l="19050" t="0" r="5080" b="0"/>
            <wp:docPr id="1" name="Рисунок 4" descr="http://35krasnokamsk.caduk.ru/images/1257299574gdt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5krasnokamsk.caduk.ru/images/1257299574gdt144.jpg"/>
                    <pic:cNvPicPr>
                      <a:picLocks noChangeAspect="1" noChangeArrowheads="1"/>
                    </pic:cNvPicPr>
                  </pic:nvPicPr>
                  <pic:blipFill>
                    <a:blip r:embed="rId5"/>
                    <a:srcRect/>
                    <a:stretch>
                      <a:fillRect/>
                    </a:stretch>
                  </pic:blipFill>
                  <pic:spPr bwMode="auto">
                    <a:xfrm>
                      <a:off x="0" y="0"/>
                      <a:ext cx="3023870" cy="2333625"/>
                    </a:xfrm>
                    <a:prstGeom prst="rect">
                      <a:avLst/>
                    </a:prstGeom>
                    <a:noFill/>
                    <a:ln w="9525">
                      <a:noFill/>
                      <a:miter lim="800000"/>
                      <a:headEnd/>
                      <a:tailEnd/>
                    </a:ln>
                  </pic:spPr>
                </pic:pic>
              </a:graphicData>
            </a:graphic>
          </wp:inline>
        </w:drawing>
      </w:r>
      <w:r w:rsidRPr="000E2433">
        <w:rPr>
          <w:rFonts w:ascii="Times New Roman" w:eastAsia="Calibri" w:hAnsi="Times New Roman" w:cs="Times New Roman"/>
          <w:b/>
          <w:sz w:val="28"/>
          <w:szCs w:val="28"/>
        </w:rPr>
        <w:t xml:space="preserve"> </w:t>
      </w:r>
    </w:p>
    <w:p w:rsidR="000E2433" w:rsidRPr="000E2433" w:rsidRDefault="000E2433" w:rsidP="000E2433">
      <w:pPr>
        <w:spacing w:after="0" w:line="240" w:lineRule="auto"/>
        <w:jc w:val="center"/>
        <w:rPr>
          <w:rFonts w:ascii="Times New Roman" w:eastAsia="Calibri" w:hAnsi="Times New Roman" w:cs="Times New Roman"/>
          <w:b/>
          <w:sz w:val="28"/>
          <w:szCs w:val="28"/>
        </w:rPr>
      </w:pPr>
    </w:p>
    <w:p w:rsidR="000E2433" w:rsidRPr="000E2433" w:rsidRDefault="000E2433" w:rsidP="000E2433">
      <w:pPr>
        <w:spacing w:after="0" w:line="240" w:lineRule="auto"/>
        <w:jc w:val="center"/>
        <w:rPr>
          <w:rFonts w:ascii="Times New Roman" w:eastAsia="Calibri" w:hAnsi="Times New Roman" w:cs="Times New Roman"/>
          <w:b/>
          <w:sz w:val="28"/>
          <w:szCs w:val="28"/>
        </w:rPr>
      </w:pPr>
    </w:p>
    <w:p w:rsidR="000E2433" w:rsidRPr="000E2433" w:rsidRDefault="000E2433" w:rsidP="000E2433">
      <w:pPr>
        <w:spacing w:after="0" w:line="240" w:lineRule="auto"/>
        <w:jc w:val="center"/>
        <w:rPr>
          <w:rFonts w:ascii="Times New Roman" w:eastAsia="Calibri" w:hAnsi="Times New Roman" w:cs="Times New Roman"/>
          <w:b/>
          <w:sz w:val="28"/>
          <w:szCs w:val="28"/>
        </w:rPr>
      </w:pPr>
    </w:p>
    <w:p w:rsidR="000E2433" w:rsidRPr="000E2433" w:rsidRDefault="000E2433" w:rsidP="000E2433">
      <w:pPr>
        <w:spacing w:after="0" w:line="240" w:lineRule="auto"/>
        <w:jc w:val="center"/>
        <w:rPr>
          <w:rFonts w:ascii="Times New Roman" w:eastAsia="Calibri" w:hAnsi="Times New Roman" w:cs="Times New Roman"/>
          <w:b/>
          <w:sz w:val="28"/>
          <w:szCs w:val="28"/>
        </w:rPr>
      </w:pPr>
    </w:p>
    <w:p w:rsidR="000E2433" w:rsidRPr="000E2433" w:rsidRDefault="000E2433" w:rsidP="000E2433">
      <w:pPr>
        <w:spacing w:after="0" w:line="240" w:lineRule="auto"/>
        <w:jc w:val="center"/>
        <w:rPr>
          <w:rFonts w:ascii="Times New Roman" w:eastAsia="Calibri" w:hAnsi="Times New Roman" w:cs="Times New Roman"/>
          <w:b/>
          <w:sz w:val="28"/>
          <w:szCs w:val="28"/>
        </w:rPr>
      </w:pPr>
      <w:r w:rsidRPr="000E2433">
        <w:rPr>
          <w:rFonts w:ascii="Times New Roman" w:eastAsia="Calibri" w:hAnsi="Times New Roman" w:cs="Times New Roman"/>
          <w:b/>
          <w:sz w:val="28"/>
          <w:szCs w:val="28"/>
        </w:rPr>
        <w:t>ТМБ ДОУ «Забава»</w:t>
      </w:r>
    </w:p>
    <w:p w:rsidR="000E2433" w:rsidRPr="000E2433" w:rsidRDefault="000E2433" w:rsidP="000E2433">
      <w:pPr>
        <w:spacing w:after="0" w:line="240" w:lineRule="auto"/>
        <w:jc w:val="center"/>
        <w:rPr>
          <w:rFonts w:ascii="Times New Roman" w:eastAsia="Calibri" w:hAnsi="Times New Roman" w:cs="Times New Roman"/>
          <w:sz w:val="28"/>
          <w:szCs w:val="28"/>
        </w:rPr>
      </w:pPr>
      <w:r w:rsidRPr="000E2433">
        <w:rPr>
          <w:rFonts w:ascii="Times New Roman" w:eastAsia="Calibri" w:hAnsi="Times New Roman" w:cs="Times New Roman"/>
          <w:sz w:val="28"/>
          <w:szCs w:val="28"/>
        </w:rPr>
        <w:t xml:space="preserve">Учитель-логопед </w:t>
      </w:r>
    </w:p>
    <w:p w:rsidR="000E2433" w:rsidRDefault="000E2433" w:rsidP="000E2433">
      <w:pPr>
        <w:spacing w:after="0" w:line="240" w:lineRule="auto"/>
        <w:jc w:val="center"/>
        <w:rPr>
          <w:rFonts w:ascii="Times New Roman" w:eastAsia="Calibri" w:hAnsi="Times New Roman" w:cs="Times New Roman"/>
          <w:sz w:val="28"/>
          <w:szCs w:val="28"/>
        </w:rPr>
      </w:pPr>
      <w:r w:rsidRPr="000E2433">
        <w:rPr>
          <w:rFonts w:ascii="Times New Roman" w:eastAsia="Calibri" w:hAnsi="Times New Roman" w:cs="Times New Roman"/>
          <w:sz w:val="28"/>
          <w:szCs w:val="28"/>
        </w:rPr>
        <w:t>Ахмедьянова Н.М.</w:t>
      </w:r>
    </w:p>
    <w:p w:rsidR="000E2433" w:rsidRDefault="000E2433" w:rsidP="000E2433">
      <w:pPr>
        <w:spacing w:after="0" w:line="240" w:lineRule="auto"/>
        <w:jc w:val="both"/>
        <w:rPr>
          <w:rFonts w:ascii="Times New Roman" w:eastAsia="Calibri" w:hAnsi="Times New Roman" w:cs="Times New Roman"/>
          <w:b/>
          <w:sz w:val="28"/>
          <w:szCs w:val="28"/>
        </w:rPr>
      </w:pPr>
      <w:r w:rsidRPr="000E2433">
        <w:rPr>
          <w:rFonts w:ascii="Times New Roman" w:eastAsia="Calibri" w:hAnsi="Times New Roman" w:cs="Times New Roman"/>
          <w:b/>
          <w:sz w:val="28"/>
          <w:szCs w:val="28"/>
        </w:rPr>
        <w:t xml:space="preserve">         </w:t>
      </w:r>
    </w:p>
    <w:p w:rsidR="000E2433" w:rsidRPr="000E2433" w:rsidRDefault="000E2433" w:rsidP="000E2433">
      <w:pPr>
        <w:spacing w:after="0" w:line="240" w:lineRule="auto"/>
        <w:jc w:val="both"/>
        <w:rPr>
          <w:rFonts w:ascii="Times New Roman" w:eastAsia="Calibri" w:hAnsi="Times New Roman" w:cs="Times New Roman"/>
          <w:sz w:val="28"/>
          <w:szCs w:val="28"/>
        </w:rPr>
      </w:pPr>
      <w:r w:rsidRPr="000E2433">
        <w:rPr>
          <w:rFonts w:ascii="Times New Roman" w:eastAsia="Calibri" w:hAnsi="Times New Roman" w:cs="Times New Roman"/>
          <w:b/>
          <w:sz w:val="28"/>
          <w:szCs w:val="28"/>
        </w:rPr>
        <w:lastRenderedPageBreak/>
        <w:t xml:space="preserve"> Сеченов И.М.: «Ум ребенка находится на кончиках его пальцев».</w:t>
      </w:r>
      <w:r w:rsidRPr="000E2433">
        <w:rPr>
          <w:rFonts w:ascii="Times New Roman" w:eastAsia="Calibri" w:hAnsi="Times New Roman" w:cs="Times New Roman"/>
          <w:sz w:val="28"/>
          <w:szCs w:val="28"/>
        </w:rPr>
        <w:t xml:space="preserve">      Ребенок постоянно изучает, постигает окружающий мир. Основной метод накопления информации </w:t>
      </w:r>
      <w:proofErr w:type="spellStart"/>
      <w:proofErr w:type="gramStart"/>
      <w:r w:rsidRPr="000E2433">
        <w:rPr>
          <w:rFonts w:ascii="Times New Roman" w:eastAsia="Calibri" w:hAnsi="Times New Roman" w:cs="Times New Roman"/>
          <w:sz w:val="28"/>
          <w:szCs w:val="28"/>
        </w:rPr>
        <w:t>прикос-новения</w:t>
      </w:r>
      <w:proofErr w:type="spellEnd"/>
      <w:proofErr w:type="gramEnd"/>
      <w:r w:rsidRPr="000E2433">
        <w:rPr>
          <w:rFonts w:ascii="Times New Roman" w:eastAsia="Calibri" w:hAnsi="Times New Roman" w:cs="Times New Roman"/>
          <w:sz w:val="28"/>
          <w:szCs w:val="28"/>
        </w:rPr>
        <w:t>. Детям необходимо все хватать, трогать, гладить и пробовать на вкус.</w:t>
      </w:r>
      <w:r w:rsidRPr="000E2433">
        <w:rPr>
          <w:rFonts w:ascii="Times New Roman" w:eastAsia="Calibri" w:hAnsi="Times New Roman" w:cs="Times New Roman"/>
          <w:b/>
          <w:sz w:val="28"/>
          <w:szCs w:val="28"/>
        </w:rPr>
        <w:t xml:space="preserve"> </w:t>
      </w:r>
      <w:r w:rsidRPr="000E2433">
        <w:rPr>
          <w:rFonts w:ascii="Times New Roman" w:eastAsia="Calibri" w:hAnsi="Times New Roman" w:cs="Times New Roman"/>
          <w:sz w:val="28"/>
          <w:szCs w:val="28"/>
        </w:rPr>
        <w:t>Если взрослые стараются поддерживать это стремление, то ребенок получает необходимый стимул для развития. Доказано, что речь ребенка и его сенсорный («</w:t>
      </w:r>
      <w:proofErr w:type="spellStart"/>
      <w:proofErr w:type="gramStart"/>
      <w:r w:rsidRPr="000E2433">
        <w:rPr>
          <w:rFonts w:ascii="Times New Roman" w:eastAsia="Calibri" w:hAnsi="Times New Roman" w:cs="Times New Roman"/>
          <w:sz w:val="28"/>
          <w:szCs w:val="28"/>
        </w:rPr>
        <w:t>трога</w:t>
      </w:r>
      <w:proofErr w:type="spellEnd"/>
      <w:r w:rsidRPr="000E2433">
        <w:rPr>
          <w:rFonts w:ascii="Times New Roman" w:eastAsia="Calibri" w:hAnsi="Times New Roman" w:cs="Times New Roman"/>
          <w:sz w:val="28"/>
          <w:szCs w:val="28"/>
        </w:rPr>
        <w:t>-тельный</w:t>
      </w:r>
      <w:proofErr w:type="gramEnd"/>
      <w:r w:rsidRPr="000E2433">
        <w:rPr>
          <w:rFonts w:ascii="Times New Roman" w:eastAsia="Calibri" w:hAnsi="Times New Roman" w:cs="Times New Roman"/>
          <w:sz w:val="28"/>
          <w:szCs w:val="28"/>
        </w:rPr>
        <w:t>») опыт взаимосвязаны.</w:t>
      </w:r>
    </w:p>
    <w:p w:rsidR="000E2433" w:rsidRPr="000E2433" w:rsidRDefault="000E2433" w:rsidP="000E2433">
      <w:pPr>
        <w:spacing w:after="0" w:line="240" w:lineRule="auto"/>
        <w:jc w:val="both"/>
        <w:rPr>
          <w:rFonts w:ascii="Times New Roman" w:eastAsia="Calibri" w:hAnsi="Times New Roman" w:cs="Times New Roman"/>
          <w:sz w:val="28"/>
          <w:szCs w:val="28"/>
        </w:rPr>
      </w:pPr>
      <w:r w:rsidRPr="000E2433">
        <w:rPr>
          <w:rFonts w:ascii="Times New Roman" w:eastAsia="Calibri" w:hAnsi="Times New Roman" w:cs="Times New Roman"/>
          <w:sz w:val="28"/>
          <w:szCs w:val="28"/>
        </w:rPr>
        <w:t xml:space="preserve">       Известно, что развитие мелкой моторики связано с развитием </w:t>
      </w:r>
      <w:proofErr w:type="gramStart"/>
      <w:r w:rsidRPr="000E2433">
        <w:rPr>
          <w:rFonts w:ascii="Times New Roman" w:eastAsia="Calibri" w:hAnsi="Times New Roman" w:cs="Times New Roman"/>
          <w:sz w:val="28"/>
          <w:szCs w:val="28"/>
        </w:rPr>
        <w:t>тех отделов</w:t>
      </w:r>
      <w:proofErr w:type="gramEnd"/>
      <w:r w:rsidRPr="000E2433">
        <w:rPr>
          <w:rFonts w:ascii="Times New Roman" w:eastAsia="Calibri" w:hAnsi="Times New Roman" w:cs="Times New Roman"/>
          <w:sz w:val="28"/>
          <w:szCs w:val="28"/>
        </w:rPr>
        <w:t xml:space="preserve"> головного мозга,  которые отвечают за работу памяти, внимания, мышления, речи. Исследователями института физиологии детей и подростков АПН установлено, что уровень развития речи детей находится в прямой зависимости от степени сформированности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w:t>
      </w:r>
    </w:p>
    <w:p w:rsidR="000E2433" w:rsidRPr="000E2433" w:rsidRDefault="000E2433" w:rsidP="000E2433">
      <w:pPr>
        <w:spacing w:after="0" w:line="240" w:lineRule="auto"/>
        <w:jc w:val="both"/>
        <w:rPr>
          <w:rFonts w:ascii="Times New Roman" w:eastAsia="Calibri" w:hAnsi="Times New Roman" w:cs="Times New Roman"/>
          <w:sz w:val="28"/>
          <w:szCs w:val="28"/>
        </w:rPr>
      </w:pPr>
      <w:r w:rsidRPr="000E2433">
        <w:rPr>
          <w:rFonts w:ascii="Times New Roman" w:eastAsia="Calibri" w:hAnsi="Times New Roman" w:cs="Times New Roman"/>
          <w:sz w:val="28"/>
          <w:szCs w:val="28"/>
        </w:rPr>
        <w:t xml:space="preserve">   Поэтому тренировка движений пальцев рук является важнейшим фактором, стимулирующим речевое развитие ребенка, способствующим улучшению артикуляционной </w:t>
      </w:r>
      <w:proofErr w:type="spellStart"/>
      <w:proofErr w:type="gramStart"/>
      <w:r w:rsidRPr="000E2433">
        <w:rPr>
          <w:rFonts w:ascii="Times New Roman" w:eastAsia="Calibri" w:hAnsi="Times New Roman" w:cs="Times New Roman"/>
          <w:sz w:val="28"/>
          <w:szCs w:val="28"/>
        </w:rPr>
        <w:t>мото-</w:t>
      </w:r>
      <w:r w:rsidRPr="000E2433">
        <w:rPr>
          <w:rFonts w:ascii="Times New Roman" w:eastAsia="Calibri" w:hAnsi="Times New Roman" w:cs="Times New Roman"/>
          <w:sz w:val="28"/>
          <w:szCs w:val="28"/>
        </w:rPr>
        <w:lastRenderedPageBreak/>
        <w:t>рики</w:t>
      </w:r>
      <w:proofErr w:type="spellEnd"/>
      <w:proofErr w:type="gramEnd"/>
      <w:r w:rsidRPr="000E2433">
        <w:rPr>
          <w:rFonts w:ascii="Times New Roman" w:eastAsia="Calibri" w:hAnsi="Times New Roman" w:cs="Times New Roman"/>
          <w:sz w:val="28"/>
          <w:szCs w:val="28"/>
        </w:rPr>
        <w:t xml:space="preserve">, подготовке кисти руки к письму и, что не менее важно, мощным средством, повышающим </w:t>
      </w:r>
      <w:proofErr w:type="spellStart"/>
      <w:r w:rsidRPr="000E2433">
        <w:rPr>
          <w:rFonts w:ascii="Times New Roman" w:eastAsia="Calibri" w:hAnsi="Times New Roman" w:cs="Times New Roman"/>
          <w:sz w:val="28"/>
          <w:szCs w:val="28"/>
        </w:rPr>
        <w:t>работо</w:t>
      </w:r>
      <w:proofErr w:type="spellEnd"/>
      <w:r w:rsidRPr="000E2433">
        <w:rPr>
          <w:rFonts w:ascii="Times New Roman" w:eastAsia="Calibri" w:hAnsi="Times New Roman" w:cs="Times New Roman"/>
          <w:sz w:val="28"/>
          <w:szCs w:val="28"/>
        </w:rPr>
        <w:t>-способность коры головного мозга.</w:t>
      </w:r>
    </w:p>
    <w:p w:rsidR="000E2433" w:rsidRPr="000E2433" w:rsidRDefault="000E2433" w:rsidP="000E2433">
      <w:pPr>
        <w:spacing w:after="0" w:line="240" w:lineRule="auto"/>
        <w:jc w:val="both"/>
        <w:rPr>
          <w:rFonts w:ascii="Times New Roman" w:eastAsia="Calibri" w:hAnsi="Times New Roman" w:cs="Times New Roman"/>
          <w:b/>
          <w:sz w:val="28"/>
          <w:szCs w:val="28"/>
          <w:u w:val="single"/>
        </w:rPr>
      </w:pPr>
    </w:p>
    <w:p w:rsidR="000E2433" w:rsidRPr="000E2433" w:rsidRDefault="000E2433" w:rsidP="000E2433">
      <w:pPr>
        <w:spacing w:after="0" w:line="240" w:lineRule="auto"/>
        <w:jc w:val="both"/>
        <w:rPr>
          <w:rFonts w:ascii="Times New Roman" w:eastAsia="Calibri" w:hAnsi="Times New Roman" w:cs="Times New Roman"/>
          <w:b/>
          <w:sz w:val="28"/>
          <w:szCs w:val="28"/>
          <w:u w:val="single"/>
        </w:rPr>
      </w:pPr>
      <w:r w:rsidRPr="000E2433">
        <w:rPr>
          <w:rFonts w:ascii="Times New Roman" w:eastAsia="Calibri" w:hAnsi="Times New Roman" w:cs="Times New Roman"/>
          <w:b/>
          <w:sz w:val="28"/>
          <w:szCs w:val="28"/>
          <w:u w:val="single"/>
        </w:rPr>
        <w:t xml:space="preserve"> Игры и упражнения на развитие мелкой моторики рук, которыми можно заниматься как в детском саду, так и дома.</w:t>
      </w:r>
    </w:p>
    <w:p w:rsidR="000E2433" w:rsidRPr="000E2433" w:rsidRDefault="000E2433" w:rsidP="000E2433">
      <w:pPr>
        <w:spacing w:after="0" w:line="240" w:lineRule="auto"/>
        <w:jc w:val="both"/>
        <w:rPr>
          <w:rFonts w:ascii="Times New Roman" w:eastAsia="Calibri" w:hAnsi="Times New Roman" w:cs="Times New Roman"/>
          <w:sz w:val="28"/>
          <w:szCs w:val="28"/>
        </w:rPr>
      </w:pPr>
    </w:p>
    <w:p w:rsidR="000E2433" w:rsidRPr="000E2433" w:rsidRDefault="000E2433" w:rsidP="000E2433">
      <w:pPr>
        <w:tabs>
          <w:tab w:val="left" w:pos="142"/>
        </w:tabs>
        <w:spacing w:after="0" w:line="240" w:lineRule="auto"/>
        <w:jc w:val="both"/>
        <w:rPr>
          <w:rFonts w:ascii="Times New Roman" w:eastAsia="Calibri" w:hAnsi="Times New Roman" w:cs="Times New Roman"/>
          <w:sz w:val="28"/>
          <w:szCs w:val="28"/>
        </w:rPr>
      </w:pPr>
      <w:r w:rsidRPr="000E2433">
        <w:rPr>
          <w:rFonts w:ascii="Times New Roman" w:eastAsia="Calibri" w:hAnsi="Times New Roman" w:cs="Times New Roman"/>
          <w:b/>
          <w:sz w:val="28"/>
          <w:szCs w:val="28"/>
        </w:rPr>
        <w:t>1.Пальчиковая гимнастика.</w:t>
      </w:r>
      <w:r w:rsidRPr="000E2433">
        <w:rPr>
          <w:rFonts w:ascii="Times New Roman" w:eastAsia="Calibri" w:hAnsi="Times New Roman" w:cs="Times New Roman"/>
          <w:sz w:val="28"/>
          <w:szCs w:val="28"/>
        </w:rPr>
        <w:t xml:space="preserve"> Способствует овладению навыками мелкой моторики; помогает развивать речь; повышает работоспособность головного мозга; развивает внимание, память, мышление, воображение; развивает тактильную </w:t>
      </w:r>
      <w:proofErr w:type="spellStart"/>
      <w:proofErr w:type="gramStart"/>
      <w:r w:rsidRPr="000E2433">
        <w:rPr>
          <w:rFonts w:ascii="Times New Roman" w:eastAsia="Calibri" w:hAnsi="Times New Roman" w:cs="Times New Roman"/>
          <w:sz w:val="28"/>
          <w:szCs w:val="28"/>
        </w:rPr>
        <w:t>чувствитель-ность</w:t>
      </w:r>
      <w:proofErr w:type="spellEnd"/>
      <w:proofErr w:type="gramEnd"/>
      <w:r w:rsidRPr="000E2433">
        <w:rPr>
          <w:rFonts w:ascii="Times New Roman" w:eastAsia="Calibri" w:hAnsi="Times New Roman" w:cs="Times New Roman"/>
          <w:sz w:val="28"/>
          <w:szCs w:val="28"/>
        </w:rPr>
        <w:t>; снимает тревожность.</w:t>
      </w:r>
    </w:p>
    <w:p w:rsidR="000E2433" w:rsidRPr="000E2433" w:rsidRDefault="000E2433" w:rsidP="000E2433">
      <w:pPr>
        <w:spacing w:after="0" w:line="240" w:lineRule="auto"/>
        <w:jc w:val="both"/>
        <w:rPr>
          <w:rFonts w:ascii="Times New Roman" w:eastAsia="Calibri" w:hAnsi="Times New Roman" w:cs="Times New Roman"/>
          <w:sz w:val="28"/>
          <w:szCs w:val="28"/>
        </w:rPr>
      </w:pPr>
    </w:p>
    <w:p w:rsidR="000E2433" w:rsidRPr="000E2433" w:rsidRDefault="000E2433" w:rsidP="000E2433">
      <w:pPr>
        <w:spacing w:after="0" w:line="240" w:lineRule="auto"/>
        <w:jc w:val="both"/>
        <w:rPr>
          <w:rFonts w:ascii="Times New Roman" w:eastAsia="Calibri" w:hAnsi="Times New Roman" w:cs="Times New Roman"/>
          <w:b/>
          <w:sz w:val="28"/>
          <w:szCs w:val="28"/>
        </w:rPr>
      </w:pPr>
      <w:r w:rsidRPr="000E2433">
        <w:rPr>
          <w:rFonts w:ascii="Times New Roman" w:eastAsia="Calibri" w:hAnsi="Times New Roman" w:cs="Times New Roman"/>
          <w:b/>
          <w:sz w:val="28"/>
          <w:szCs w:val="28"/>
        </w:rPr>
        <w:t>2.</w:t>
      </w:r>
      <w:r w:rsidRPr="000E2433">
        <w:rPr>
          <w:rFonts w:ascii="Times New Roman" w:eastAsia="Calibri" w:hAnsi="Times New Roman" w:cs="Times New Roman"/>
          <w:sz w:val="28"/>
          <w:szCs w:val="28"/>
        </w:rPr>
        <w:t xml:space="preserve"> </w:t>
      </w:r>
      <w:r w:rsidRPr="000E2433">
        <w:rPr>
          <w:rFonts w:ascii="Times New Roman" w:eastAsia="Calibri" w:hAnsi="Times New Roman" w:cs="Times New Roman"/>
          <w:b/>
          <w:sz w:val="28"/>
          <w:szCs w:val="28"/>
        </w:rPr>
        <w:t xml:space="preserve">Игры с массажным шариком су-джок, грецкими орехами, </w:t>
      </w:r>
      <w:proofErr w:type="spellStart"/>
      <w:proofErr w:type="gramStart"/>
      <w:r w:rsidRPr="000E2433">
        <w:rPr>
          <w:rFonts w:ascii="Times New Roman" w:eastAsia="Calibri" w:hAnsi="Times New Roman" w:cs="Times New Roman"/>
          <w:b/>
          <w:sz w:val="28"/>
          <w:szCs w:val="28"/>
        </w:rPr>
        <w:t>каранда-шами</w:t>
      </w:r>
      <w:proofErr w:type="spellEnd"/>
      <w:proofErr w:type="gramEnd"/>
      <w:r w:rsidRPr="000E2433">
        <w:rPr>
          <w:rFonts w:ascii="Times New Roman" w:eastAsia="Calibri" w:hAnsi="Times New Roman" w:cs="Times New Roman"/>
          <w:b/>
          <w:sz w:val="28"/>
          <w:szCs w:val="28"/>
        </w:rPr>
        <w:t>, ручками, фломастерами.</w:t>
      </w:r>
    </w:p>
    <w:p w:rsidR="000E2433" w:rsidRPr="000E2433" w:rsidRDefault="000E2433" w:rsidP="000E2433">
      <w:pPr>
        <w:spacing w:after="0" w:line="240" w:lineRule="auto"/>
        <w:jc w:val="both"/>
        <w:rPr>
          <w:rFonts w:ascii="Times New Roman" w:eastAsia="Calibri" w:hAnsi="Times New Roman" w:cs="Times New Roman"/>
          <w:sz w:val="28"/>
          <w:szCs w:val="28"/>
        </w:rPr>
      </w:pPr>
    </w:p>
    <w:p w:rsidR="000E2433" w:rsidRPr="000E2433" w:rsidRDefault="000E2433" w:rsidP="000E2433">
      <w:pPr>
        <w:spacing w:after="0" w:line="240" w:lineRule="auto"/>
        <w:jc w:val="both"/>
        <w:rPr>
          <w:rFonts w:ascii="Times New Roman" w:eastAsia="Calibri" w:hAnsi="Times New Roman" w:cs="Times New Roman"/>
          <w:sz w:val="28"/>
          <w:szCs w:val="28"/>
        </w:rPr>
      </w:pPr>
      <w:r w:rsidRPr="000E2433">
        <w:rPr>
          <w:rFonts w:ascii="Times New Roman" w:eastAsia="Calibri" w:hAnsi="Times New Roman" w:cs="Times New Roman"/>
          <w:b/>
          <w:sz w:val="28"/>
          <w:szCs w:val="28"/>
        </w:rPr>
        <w:t>3.</w:t>
      </w:r>
      <w:r w:rsidRPr="000E2433">
        <w:rPr>
          <w:rFonts w:ascii="Times New Roman" w:eastAsia="Calibri" w:hAnsi="Times New Roman" w:cs="Times New Roman"/>
          <w:sz w:val="28"/>
          <w:szCs w:val="28"/>
        </w:rPr>
        <w:t xml:space="preserve"> </w:t>
      </w:r>
      <w:r w:rsidRPr="000E2433">
        <w:rPr>
          <w:rFonts w:ascii="Times New Roman" w:eastAsia="Calibri" w:hAnsi="Times New Roman" w:cs="Times New Roman"/>
          <w:b/>
          <w:sz w:val="28"/>
          <w:szCs w:val="28"/>
        </w:rPr>
        <w:t>Игры с пуговицами, палочками, зернами и природным материалом.</w:t>
      </w:r>
      <w:r w:rsidRPr="000E2433">
        <w:rPr>
          <w:rFonts w:ascii="Times New Roman" w:eastAsia="Calibri" w:hAnsi="Times New Roman" w:cs="Times New Roman"/>
          <w:sz w:val="28"/>
          <w:szCs w:val="28"/>
        </w:rPr>
        <w:t xml:space="preserve"> Попробуйте выложить рисунок, попросите ребенка выложить такой же. Предложите ему придумать свои варианты рисунков. Можно выложить цветок, кораблик, бабочку и т.д.  Пуговицы можно нанизывать и на нитку, изготавливая бусы.</w:t>
      </w:r>
    </w:p>
    <w:p w:rsidR="000E2433" w:rsidRPr="000E2433" w:rsidRDefault="000E2433" w:rsidP="000E2433">
      <w:pPr>
        <w:spacing w:after="0" w:line="240" w:lineRule="auto"/>
        <w:jc w:val="both"/>
        <w:rPr>
          <w:rFonts w:ascii="Times New Roman" w:eastAsia="Calibri" w:hAnsi="Times New Roman" w:cs="Times New Roman"/>
          <w:sz w:val="28"/>
          <w:szCs w:val="28"/>
        </w:rPr>
      </w:pPr>
    </w:p>
    <w:p w:rsidR="000E2433" w:rsidRPr="000E2433" w:rsidRDefault="000E2433" w:rsidP="000E2433">
      <w:pPr>
        <w:spacing w:after="0" w:line="240" w:lineRule="auto"/>
        <w:jc w:val="both"/>
        <w:rPr>
          <w:rFonts w:ascii="Times New Roman" w:eastAsia="Calibri" w:hAnsi="Times New Roman" w:cs="Times New Roman"/>
          <w:b/>
          <w:sz w:val="28"/>
          <w:szCs w:val="28"/>
        </w:rPr>
      </w:pPr>
      <w:r w:rsidRPr="000E2433">
        <w:rPr>
          <w:rFonts w:ascii="Times New Roman" w:eastAsia="Calibri" w:hAnsi="Times New Roman" w:cs="Times New Roman"/>
          <w:b/>
          <w:sz w:val="28"/>
          <w:szCs w:val="28"/>
        </w:rPr>
        <w:lastRenderedPageBreak/>
        <w:t>4.</w:t>
      </w:r>
      <w:r w:rsidRPr="000E2433">
        <w:rPr>
          <w:rFonts w:ascii="Times New Roman" w:eastAsia="Calibri" w:hAnsi="Times New Roman" w:cs="Times New Roman"/>
          <w:sz w:val="28"/>
          <w:szCs w:val="28"/>
        </w:rPr>
        <w:t xml:space="preserve"> </w:t>
      </w:r>
      <w:r w:rsidRPr="000E2433">
        <w:rPr>
          <w:rFonts w:ascii="Times New Roman" w:eastAsia="Calibri" w:hAnsi="Times New Roman" w:cs="Times New Roman"/>
          <w:b/>
          <w:sz w:val="28"/>
          <w:szCs w:val="28"/>
        </w:rPr>
        <w:t xml:space="preserve">Игры с сыпучими материалами. </w:t>
      </w:r>
    </w:p>
    <w:p w:rsidR="000E2433" w:rsidRPr="000E2433" w:rsidRDefault="000E2433" w:rsidP="000E2433">
      <w:pPr>
        <w:spacing w:after="0" w:line="240" w:lineRule="auto"/>
        <w:jc w:val="both"/>
        <w:rPr>
          <w:rFonts w:ascii="Times New Roman" w:eastAsia="Times New Roman" w:hAnsi="Times New Roman" w:cs="Times New Roman"/>
          <w:color w:val="262626"/>
          <w:sz w:val="28"/>
          <w:szCs w:val="28"/>
          <w:lang w:eastAsia="ru-RU"/>
        </w:rPr>
      </w:pPr>
      <w:r w:rsidRPr="000E2433">
        <w:rPr>
          <w:rFonts w:ascii="Times New Roman" w:eastAsia="Calibri" w:hAnsi="Times New Roman" w:cs="Times New Roman"/>
          <w:sz w:val="28"/>
          <w:szCs w:val="28"/>
        </w:rPr>
        <w:t xml:space="preserve">1) </w:t>
      </w:r>
      <w:r w:rsidRPr="000E2433">
        <w:rPr>
          <w:rFonts w:ascii="Times New Roman" w:eastAsia="Times New Roman" w:hAnsi="Times New Roman" w:cs="Times New Roman"/>
          <w:color w:val="262626"/>
          <w:sz w:val="28"/>
          <w:szCs w:val="28"/>
          <w:lang w:eastAsia="ru-RU"/>
        </w:rPr>
        <w:t>Насыпаем в емкость горох или фасоль. Ребенок запускает туда руки и изображает, как месят тесто</w:t>
      </w:r>
    </w:p>
    <w:p w:rsidR="000E2433" w:rsidRPr="000E2433" w:rsidRDefault="000E2433" w:rsidP="000E2433">
      <w:pPr>
        <w:spacing w:after="0" w:line="240" w:lineRule="auto"/>
        <w:rPr>
          <w:rFonts w:ascii="Times New Roman" w:eastAsia="Times New Roman" w:hAnsi="Times New Roman" w:cs="Times New Roman"/>
          <w:color w:val="262626"/>
          <w:sz w:val="28"/>
          <w:szCs w:val="28"/>
          <w:lang w:eastAsia="ru-RU"/>
        </w:rPr>
      </w:pPr>
      <w:r w:rsidRPr="000E2433">
        <w:rPr>
          <w:rFonts w:ascii="Times New Roman" w:eastAsia="Times New Roman" w:hAnsi="Times New Roman" w:cs="Times New Roman"/>
          <w:color w:val="262626"/>
          <w:sz w:val="28"/>
          <w:szCs w:val="28"/>
          <w:lang w:eastAsia="ru-RU"/>
        </w:rPr>
        <w:t xml:space="preserve">2)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w:t>
      </w:r>
    </w:p>
    <w:p w:rsidR="000E2433" w:rsidRPr="000E2433" w:rsidRDefault="000E2433" w:rsidP="000E2433">
      <w:pPr>
        <w:spacing w:after="0" w:line="240" w:lineRule="auto"/>
        <w:rPr>
          <w:rFonts w:ascii="Times New Roman" w:eastAsia="Times New Roman" w:hAnsi="Times New Roman" w:cs="Times New Roman"/>
          <w:color w:val="262626"/>
          <w:sz w:val="28"/>
          <w:szCs w:val="28"/>
          <w:lang w:eastAsia="ru-RU"/>
        </w:rPr>
      </w:pPr>
      <w:r w:rsidRPr="000E2433">
        <w:rPr>
          <w:rFonts w:ascii="Times New Roman" w:eastAsia="Times New Roman" w:hAnsi="Times New Roman" w:cs="Times New Roman"/>
          <w:color w:val="262626"/>
          <w:sz w:val="28"/>
          <w:szCs w:val="28"/>
          <w:lang w:eastAsia="ru-RU"/>
        </w:rPr>
        <w:t>3)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 д).</w:t>
      </w:r>
    </w:p>
    <w:p w:rsidR="000E2433" w:rsidRPr="000E2433" w:rsidRDefault="000E2433" w:rsidP="000E2433">
      <w:pPr>
        <w:spacing w:after="0" w:line="240" w:lineRule="auto"/>
        <w:rPr>
          <w:rFonts w:ascii="Times New Roman" w:eastAsia="Times New Roman" w:hAnsi="Times New Roman" w:cs="Times New Roman"/>
          <w:color w:val="262626"/>
          <w:sz w:val="28"/>
          <w:szCs w:val="28"/>
          <w:lang w:eastAsia="ru-RU"/>
        </w:rPr>
      </w:pPr>
      <w:r w:rsidRPr="000E2433">
        <w:rPr>
          <w:rFonts w:ascii="Times New Roman" w:eastAsia="Times New Roman" w:hAnsi="Times New Roman" w:cs="Times New Roman"/>
          <w:color w:val="262626"/>
          <w:sz w:val="28"/>
          <w:szCs w:val="28"/>
          <w:lang w:eastAsia="ru-RU"/>
        </w:rPr>
        <w:t>4)  В «сухой бассейн» помещаем  горох и фасоль. Ребенок запускает в него руку и старается на ощупь определить и достать только горох или только фасоль;  или ищет мелкую игрушку. </w:t>
      </w:r>
    </w:p>
    <w:p w:rsidR="000E2433" w:rsidRPr="000E2433" w:rsidRDefault="000E2433" w:rsidP="000E2433">
      <w:pPr>
        <w:spacing w:after="0" w:line="240" w:lineRule="auto"/>
        <w:jc w:val="both"/>
        <w:rPr>
          <w:rFonts w:ascii="Times New Roman" w:eastAsia="Calibri" w:hAnsi="Times New Roman" w:cs="Times New Roman"/>
          <w:sz w:val="28"/>
          <w:szCs w:val="28"/>
        </w:rPr>
      </w:pPr>
    </w:p>
    <w:p w:rsidR="000E2433" w:rsidRPr="000E2433" w:rsidRDefault="000E2433" w:rsidP="000E2433">
      <w:pPr>
        <w:spacing w:after="0" w:line="240" w:lineRule="auto"/>
        <w:jc w:val="both"/>
        <w:rPr>
          <w:rFonts w:ascii="Times New Roman" w:eastAsia="Calibri" w:hAnsi="Times New Roman" w:cs="Times New Roman"/>
          <w:b/>
          <w:sz w:val="28"/>
          <w:szCs w:val="28"/>
        </w:rPr>
      </w:pPr>
      <w:r w:rsidRPr="000E2433">
        <w:rPr>
          <w:rFonts w:ascii="Times New Roman" w:eastAsia="Calibri" w:hAnsi="Times New Roman" w:cs="Times New Roman"/>
          <w:b/>
          <w:sz w:val="28"/>
          <w:szCs w:val="28"/>
        </w:rPr>
        <w:t xml:space="preserve">5. Нанизывание бус, бисера, колечек,  макаронных изделий  на нитку. </w:t>
      </w:r>
      <w:r w:rsidRPr="000E2433">
        <w:rPr>
          <w:rFonts w:ascii="Times New Roman" w:eastAsia="Times New Roman" w:hAnsi="Times New Roman" w:cs="Times New Roman"/>
          <w:color w:val="262626"/>
          <w:sz w:val="28"/>
          <w:szCs w:val="28"/>
          <w:lang w:eastAsia="ru-RU"/>
        </w:rPr>
        <w:t>Отлично развивает руку разнообразное нанизывание.</w:t>
      </w:r>
    </w:p>
    <w:p w:rsidR="00AD7219" w:rsidRDefault="00AD7219">
      <w:bookmarkStart w:id="0" w:name="_GoBack"/>
      <w:bookmarkEnd w:id="0"/>
    </w:p>
    <w:sectPr w:rsidR="00AD7219" w:rsidSect="000E2433">
      <w:pgSz w:w="16838" w:h="11906" w:orient="landscape"/>
      <w:pgMar w:top="567" w:right="851" w:bottom="567"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33"/>
    <w:rsid w:val="000E2433"/>
    <w:rsid w:val="00AD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4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2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4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2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2010-10-19T19:18:00Z</dcterms:created>
  <dcterms:modified xsi:type="dcterms:W3CDTF">2010-10-19T19:22:00Z</dcterms:modified>
</cp:coreProperties>
</file>