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33" w:rsidRDefault="00031533" w:rsidP="00031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31533" w:rsidRDefault="00031533" w:rsidP="00031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модели </w:t>
      </w:r>
    </w:p>
    <w:p w:rsidR="00031533" w:rsidRDefault="00031533" w:rsidP="00031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инклюзивного образования </w:t>
      </w:r>
    </w:p>
    <w:p w:rsidR="00031533" w:rsidRDefault="00031533" w:rsidP="00D85DE6">
      <w:pPr>
        <w:spacing w:after="0"/>
        <w:jc w:val="center"/>
        <w:rPr>
          <w:rFonts w:ascii="Times New Roman" w:hAnsi="Times New Roman" w:cs="Times New Roman"/>
        </w:rPr>
      </w:pPr>
    </w:p>
    <w:p w:rsidR="00D85DE6" w:rsidRDefault="00031533" w:rsidP="00031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база, регулирующая вопросы обучения инвалидов и лиц с ограниченными возможностями здоровья</w:t>
      </w:r>
    </w:p>
    <w:p w:rsidR="006C0B69" w:rsidRPr="00031533" w:rsidRDefault="006C0B69" w:rsidP="00031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ТМБ ДОУ «Детский сад общеразвивающего вида «Забава»</w:t>
      </w:r>
    </w:p>
    <w:p w:rsidR="006B1791" w:rsidRPr="00031533" w:rsidRDefault="006B1791" w:rsidP="00D85D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510"/>
        <w:gridCol w:w="3119"/>
        <w:gridCol w:w="2693"/>
        <w:gridCol w:w="2693"/>
        <w:gridCol w:w="3544"/>
      </w:tblGrid>
      <w:tr w:rsidR="006C0B69" w:rsidRPr="00031533" w:rsidTr="00102C96">
        <w:tc>
          <w:tcPr>
            <w:tcW w:w="3510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119" w:type="dxa"/>
          </w:tcPr>
          <w:p w:rsidR="006C0B69" w:rsidRPr="00031533" w:rsidRDefault="006C0B69" w:rsidP="006B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Доступная среда для инвалидов (маломобильных)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2693" w:type="dxa"/>
          </w:tcPr>
          <w:p w:rsidR="006C0B69" w:rsidRDefault="006C0B69" w:rsidP="0095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6C0B69" w:rsidRPr="00031533" w:rsidRDefault="006C0B69" w:rsidP="0095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Адаптированные образовательные программы</w:t>
            </w:r>
          </w:p>
        </w:tc>
        <w:tc>
          <w:tcPr>
            <w:tcW w:w="3544" w:type="dxa"/>
          </w:tcPr>
          <w:p w:rsidR="006C0B69" w:rsidRPr="00E26E80" w:rsidRDefault="00C27ACC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E80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="00E26E80" w:rsidRPr="00E26E80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  <w:p w:rsidR="006C0B69" w:rsidRPr="00031533" w:rsidRDefault="006C0B69" w:rsidP="00F1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89" w:rsidRPr="00031533" w:rsidTr="00770E75">
        <w:tc>
          <w:tcPr>
            <w:tcW w:w="15559" w:type="dxa"/>
            <w:gridSpan w:val="5"/>
          </w:tcPr>
          <w:p w:rsidR="00F70E89" w:rsidRPr="00031533" w:rsidRDefault="00F70E89" w:rsidP="0077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уровень</w:t>
            </w:r>
          </w:p>
        </w:tc>
      </w:tr>
      <w:tr w:rsidR="00F70E89" w:rsidRPr="00031533" w:rsidTr="00770E75">
        <w:trPr>
          <w:trHeight w:val="241"/>
        </w:trPr>
        <w:tc>
          <w:tcPr>
            <w:tcW w:w="15559" w:type="dxa"/>
            <w:gridSpan w:val="5"/>
          </w:tcPr>
          <w:p w:rsidR="00441CAD" w:rsidRPr="00031533" w:rsidRDefault="00F70E89" w:rsidP="00770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Федеральный закон Российской Федерации от 29.12.2012 № 273-ФЗ «Об образовании в Российской Федерации»</w:t>
            </w:r>
          </w:p>
        </w:tc>
      </w:tr>
      <w:tr w:rsidR="008551D7" w:rsidRPr="00031533" w:rsidTr="00770E75">
        <w:tc>
          <w:tcPr>
            <w:tcW w:w="15559" w:type="dxa"/>
            <w:gridSpan w:val="5"/>
          </w:tcPr>
          <w:p w:rsidR="008551D7" w:rsidRPr="00031533" w:rsidRDefault="008551D7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План Правительства РФ от 27.06.2016 №4491П-П8</w:t>
            </w:r>
          </w:p>
          <w:p w:rsidR="008551D7" w:rsidRPr="00031533" w:rsidRDefault="008551D7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«Межведомственный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2016-17 годы»</w:t>
            </w:r>
          </w:p>
        </w:tc>
      </w:tr>
      <w:tr w:rsidR="00DC4466" w:rsidRPr="00031533" w:rsidTr="00102C96">
        <w:tc>
          <w:tcPr>
            <w:tcW w:w="12015" w:type="dxa"/>
            <w:gridSpan w:val="4"/>
          </w:tcPr>
          <w:p w:rsidR="00DC4466" w:rsidRPr="00031533" w:rsidRDefault="00DC4466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2.4.2.3286-15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</w:tc>
        <w:tc>
          <w:tcPr>
            <w:tcW w:w="3544" w:type="dxa"/>
            <w:vMerge w:val="restart"/>
          </w:tcPr>
          <w:p w:rsidR="00DC4466" w:rsidRPr="00275E0D" w:rsidRDefault="00E26E80" w:rsidP="00A11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09.09.2019г № Р-93 «Об утверждении примерного Положения о психолого-педагогическом консилиуме образовательной организации»</w:t>
            </w: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063F75" w:rsidP="00B75F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Приказ Министерства труда и социальной защиты РФ от 15 октября 2015 г. N 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        </w:r>
              <w:proofErr w:type="spellStart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инвалида и индивидуальной программой реабилитации или </w:t>
              </w:r>
              <w:proofErr w:type="spellStart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ребенка-инвалида мероприятий в федеральные государственные учреждения медико-социальной экспертизы"</w:t>
              </w:r>
            </w:hyperlink>
          </w:p>
        </w:tc>
        <w:tc>
          <w:tcPr>
            <w:tcW w:w="3119" w:type="dxa"/>
          </w:tcPr>
          <w:p w:rsidR="006C0B69" w:rsidRPr="00031533" w:rsidRDefault="00063F75" w:rsidP="007629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F636C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Приказ</w:t>
              </w:r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Министерства труда и социальной защиты РФ от 25.12.2012 №627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  </w:r>
            </w:hyperlink>
          </w:p>
        </w:tc>
        <w:tc>
          <w:tcPr>
            <w:tcW w:w="2693" w:type="dxa"/>
          </w:tcPr>
          <w:p w:rsidR="006C0B69" w:rsidRPr="00031533" w:rsidRDefault="00B46E50" w:rsidP="00531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09.09.2019г № Р-93 «Об утверждении примерного Положения о психолого-педагогическом консилиуме образовательной организации»</w:t>
            </w:r>
          </w:p>
        </w:tc>
        <w:tc>
          <w:tcPr>
            <w:tcW w:w="2693" w:type="dxa"/>
          </w:tcPr>
          <w:p w:rsidR="006C0B69" w:rsidRPr="00031533" w:rsidRDefault="006C0B69" w:rsidP="00102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063F75" w:rsidP="00B75F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Приказ Министерства труда и социальной защиты РФ от 31 июля 2015 г. N 528н</w:t>
              </w:r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br/>
              </w:r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 xml:space="preserve">"Об утверждении Порядка разработки и реализации индивидуальной программы реабилитации или </w:t>
              </w:r>
              <w:proofErr w:type="spellStart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инвалида, индивидуальной программы реабилитации или </w:t>
              </w:r>
              <w:proofErr w:type="spellStart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абилитации</w:t>
              </w:r>
              <w:proofErr w:type="spellEnd"/>
              <w:r w:rsidR="006C0B69" w:rsidRPr="0003153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 ребенка-инвалида, выдаваемых федеральными государственными учреждениями медико-социальной экспертизы, и их форм"</w:t>
              </w:r>
            </w:hyperlink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4D3F1A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DC4466" w:rsidRDefault="006C0B69" w:rsidP="00041A5C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</w:rPr>
            </w:pPr>
            <w:r w:rsidRPr="00031533">
              <w:rPr>
                <w:rFonts w:ascii="Times New Roman" w:hAnsi="Times New Roman" w:cs="Times New Roman"/>
              </w:rPr>
              <w:lastRenderedPageBreak/>
              <w:t>Приказ министерства труда и социальной защиты РФ от 12.04.2017 №351н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</w:t>
            </w:r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44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</w:rPr>
            </w:pPr>
            <w:r w:rsidRPr="00031533">
              <w:rPr>
                <w:rFonts w:ascii="Times New Roman" w:hAnsi="Times New Roman" w:cs="Times New Roman"/>
              </w:rPr>
              <w:t>Федеральный закон от 24.11.1995 №181-ФЗ «О социальной защите инвалидов в Российской Федерации»</w:t>
            </w:r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и науки РФ от 12.02.2016 №ВК-270/07 «Об обеспечении условий доступности для инвалидов объектов и услуг в сфере образования»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1E323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3544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и науки РФ от 01.12.2016 №ВК-2751/07 «О направлении методических рекомендаций» (реализация государственной программы РФ «Доступная среда», создание ресурсных центров и временное использование необходимого оборудования по договору)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E60D23" w:rsidRDefault="006C0B69" w:rsidP="001E323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24.06.2017 №743 «Об организации безопасного использования и содержания лифтов, подъёмных платформ для инвалидов, пассажирских конвейеров (движущихся 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пешеходных дорожек), эскалаторов, за исключением эскалаторов в метрополитенах»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E60D23" w:rsidRDefault="006C0B69" w:rsidP="00102C9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E60D23"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544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0B69" w:rsidRPr="00031533" w:rsidRDefault="006C0B69" w:rsidP="008C5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1E323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Письмо министерства просвещения РФ от 20.02.2019 №ТС-551/07 «О сопровождении образования обучающихся с ОВЗ и инвалидностью» </w:t>
            </w:r>
            <w:r w:rsidRPr="0003153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(ассистент – помощник, </w:t>
            </w:r>
            <w:proofErr w:type="spellStart"/>
            <w:r w:rsidRPr="0003153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тьютор</w:t>
            </w:r>
            <w:proofErr w:type="spellEnd"/>
            <w:r w:rsidRPr="0003153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91" w:rsidRPr="00031533" w:rsidTr="00770E75">
        <w:tc>
          <w:tcPr>
            <w:tcW w:w="15559" w:type="dxa"/>
            <w:gridSpan w:val="5"/>
          </w:tcPr>
          <w:p w:rsidR="00F02B78" w:rsidRPr="000E5F59" w:rsidRDefault="006B1791" w:rsidP="00F636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5F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 уровень</w:t>
            </w:r>
          </w:p>
        </w:tc>
      </w:tr>
      <w:tr w:rsidR="00441CAD" w:rsidRPr="00031533" w:rsidTr="00770E75">
        <w:tc>
          <w:tcPr>
            <w:tcW w:w="15559" w:type="dxa"/>
            <w:gridSpan w:val="5"/>
          </w:tcPr>
          <w:p w:rsidR="00441CAD" w:rsidRPr="00031533" w:rsidRDefault="00441CAD" w:rsidP="000E5F5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Красноярского края от 15.12.2009 №648-П «Об утверждении примерного положения об оплате труда работников краевых государственных бюджетных и казённых учреждений, подведомственных министерству образования Красноярского края» </w:t>
            </w:r>
          </w:p>
        </w:tc>
      </w:tr>
      <w:tr w:rsidR="00441CAD" w:rsidRPr="00031533" w:rsidTr="00770E75">
        <w:tc>
          <w:tcPr>
            <w:tcW w:w="15559" w:type="dxa"/>
            <w:gridSpan w:val="5"/>
          </w:tcPr>
          <w:p w:rsidR="00441CAD" w:rsidRPr="00031533" w:rsidRDefault="00441CAD" w:rsidP="000E5F59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Красноярского края  от 29.05.2014 №217-П «Об утверждении Порядка расчёта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края»</w:t>
            </w:r>
          </w:p>
        </w:tc>
      </w:tr>
      <w:tr w:rsidR="00B26D49" w:rsidRPr="00031533" w:rsidTr="00770E75">
        <w:tc>
          <w:tcPr>
            <w:tcW w:w="15559" w:type="dxa"/>
            <w:gridSpan w:val="5"/>
          </w:tcPr>
          <w:p w:rsidR="00691395" w:rsidRPr="00031533" w:rsidRDefault="00B26D49" w:rsidP="000E5F59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Совета Администрации Красноярского края от 30.01.2006 №10 – П «О предоставлении мер социальной поддержки инвалидам»</w:t>
            </w: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Красноярского края от 25.01.2016 №75-605 «О направлении информации по исполнению мероприятий индивидуальной программы реабилитации и </w:t>
            </w:r>
            <w:proofErr w:type="spellStart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инвалидов»</w:t>
            </w:r>
          </w:p>
        </w:tc>
        <w:tc>
          <w:tcPr>
            <w:tcW w:w="3119" w:type="dxa"/>
          </w:tcPr>
          <w:p w:rsidR="006C0B69" w:rsidRPr="00031533" w:rsidRDefault="006C0B69" w:rsidP="00762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19.11.2015 №75-12308 «О проведении обучения (инструктирования) по вопросам обеспечения доступности для инвалидов объектов и услуг»</w:t>
            </w:r>
          </w:p>
        </w:tc>
        <w:tc>
          <w:tcPr>
            <w:tcW w:w="2693" w:type="dxa"/>
          </w:tcPr>
          <w:p w:rsidR="006C0B69" w:rsidRPr="00031533" w:rsidRDefault="006C0B69" w:rsidP="001C4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B69" w:rsidRPr="00031533" w:rsidRDefault="006C0B69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F16717" w:rsidRDefault="006C0B69" w:rsidP="008649C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DC4466" w:rsidRDefault="006C0B69" w:rsidP="0072676E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B75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межведомственном взаимодействии по реабилитации (</w:t>
            </w:r>
            <w:proofErr w:type="spellStart"/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031533">
              <w:rPr>
                <w:rFonts w:ascii="Times New Roman" w:eastAsia="Times New Roman" w:hAnsi="Times New Roman" w:cs="Times New Roman"/>
                <w:sz w:val="20"/>
                <w:szCs w:val="20"/>
              </w:rPr>
              <w:t>) детей-инвалидов и сопровождению их семей от 28.03.2014 г.</w:t>
            </w:r>
          </w:p>
        </w:tc>
        <w:tc>
          <w:tcPr>
            <w:tcW w:w="3119" w:type="dxa"/>
          </w:tcPr>
          <w:p w:rsidR="006C0B69" w:rsidRPr="00031533" w:rsidRDefault="006C0B69" w:rsidP="00762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 министерства образования Красноярского края от 22.01.2016 №75-506 «О проведении мониторинга и обеспечения доступности для инвалидов объектов и услуг»</w:t>
            </w:r>
          </w:p>
        </w:tc>
        <w:tc>
          <w:tcPr>
            <w:tcW w:w="2693" w:type="dxa"/>
          </w:tcPr>
          <w:p w:rsidR="006C0B69" w:rsidRPr="00031533" w:rsidRDefault="006C0B69" w:rsidP="00294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F16717" w:rsidRDefault="006C0B69" w:rsidP="0093196C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DC4466" w:rsidRDefault="006C0B69" w:rsidP="0072676E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Красноярского края от 12.12.2016 №75-16554 «О направлении методических 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рекомендаций»</w:t>
            </w:r>
          </w:p>
        </w:tc>
        <w:tc>
          <w:tcPr>
            <w:tcW w:w="2693" w:type="dxa"/>
          </w:tcPr>
          <w:p w:rsidR="006C0B69" w:rsidRPr="00031533" w:rsidRDefault="006C0B69" w:rsidP="00294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F16717" w:rsidRDefault="006C0B69" w:rsidP="0093196C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031533" w:rsidRDefault="006C0B69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7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3D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09.08.2017 №75-10021 «Об исполнении рекомендаций ПМПК образовательными организациями»</w:t>
            </w:r>
          </w:p>
        </w:tc>
        <w:tc>
          <w:tcPr>
            <w:tcW w:w="3544" w:type="dxa"/>
          </w:tcPr>
          <w:p w:rsidR="006C0B69" w:rsidRPr="00031533" w:rsidRDefault="006C0B69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09.08.2017 №75-10021 «Об исполнении рекомендаций ПМПК образовательными организациями»</w:t>
            </w:r>
          </w:p>
        </w:tc>
      </w:tr>
      <w:tr w:rsidR="006C0B69" w:rsidRPr="00031533" w:rsidTr="00102C96">
        <w:trPr>
          <w:trHeight w:val="1100"/>
        </w:trPr>
        <w:tc>
          <w:tcPr>
            <w:tcW w:w="3510" w:type="dxa"/>
          </w:tcPr>
          <w:p w:rsidR="006C0B69" w:rsidRPr="00031533" w:rsidRDefault="006C0B69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Закон Красноярского края от 10.12.2004 №12-2707 «О социальной поддержке инвалидов» </w:t>
            </w:r>
          </w:p>
          <w:p w:rsidR="006C0B69" w:rsidRPr="00031533" w:rsidRDefault="006C0B69" w:rsidP="00102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>(ст. 2 п</w:t>
            </w:r>
            <w:proofErr w:type="gramStart"/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формулировка для справки в Управление соцзащиты населения)</w:t>
            </w:r>
          </w:p>
        </w:tc>
        <w:tc>
          <w:tcPr>
            <w:tcW w:w="3119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7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DC4466" w:rsidRDefault="006C0B69" w:rsidP="0072676E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Красноярского края от 07.04.2009 №170-п «Об утверждении Порядков предоставления мер социальной поддержки гражданам, проживающим в ТДНМР, в области образования»</w:t>
            </w:r>
          </w:p>
          <w:p w:rsidR="006C0B69" w:rsidRPr="00031533" w:rsidRDefault="006C0B69" w:rsidP="001C4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7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031533" w:rsidRDefault="006C0B69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120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Письмо министерства образования Красноярского края от 09.10.2017 №75-12551 «О реализации мероприятий ИПРА» </w:t>
            </w:r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>(о направлении ИПРА</w:t>
            </w:r>
            <w:r w:rsidR="001205D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73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031533" w:rsidRDefault="006C0B69" w:rsidP="00726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AD" w:rsidRPr="00031533" w:rsidTr="00770E75">
        <w:tc>
          <w:tcPr>
            <w:tcW w:w="15559" w:type="dxa"/>
            <w:gridSpan w:val="5"/>
          </w:tcPr>
          <w:p w:rsidR="00441CAD" w:rsidRPr="00031533" w:rsidRDefault="00441CAD" w:rsidP="00AB02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Муниципальный уровень</w:t>
            </w:r>
          </w:p>
        </w:tc>
      </w:tr>
      <w:tr w:rsidR="00A959A9" w:rsidRPr="00031533" w:rsidTr="00770E75">
        <w:tc>
          <w:tcPr>
            <w:tcW w:w="15559" w:type="dxa"/>
            <w:gridSpan w:val="5"/>
          </w:tcPr>
          <w:p w:rsidR="00A959A9" w:rsidRPr="00031533" w:rsidRDefault="00A959A9" w:rsidP="00DE3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ТДНМР от 08.05.2015 №551 «Об утверждении Порядка выдачи разрешения на приём детей на обучение в муниципальные общеобразовательные учреждения по образовательным программам начального общего образования в более раннем и более позднем возрасте»</w:t>
            </w: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7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01.02.2016 №86 «Организационный»</w:t>
            </w:r>
          </w:p>
          <w:p w:rsidR="006C0B69" w:rsidRPr="00031533" w:rsidRDefault="006C0B69" w:rsidP="007B6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(исполнение Перечня мероприятий по психолого-педагогической реабилитации или </w:t>
            </w:r>
            <w:proofErr w:type="spellStart"/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>абилитации</w:t>
            </w:r>
            <w:proofErr w:type="spellEnd"/>
            <w:r w:rsidRPr="00031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ребёнка – инвалида)</w:t>
            </w:r>
          </w:p>
        </w:tc>
        <w:tc>
          <w:tcPr>
            <w:tcW w:w="3119" w:type="dxa"/>
          </w:tcPr>
          <w:p w:rsidR="006C0B69" w:rsidRPr="00031533" w:rsidRDefault="006C0B69" w:rsidP="008C50BA">
            <w:pPr>
              <w:pStyle w:val="1"/>
              <w:spacing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Таймырского Долгано-Ненецкого муниципального района от 24.11.2015 №1092 «Об утверждении Плана мероприятий («Дорожная карта»)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Таймырского Долгано-Ненецкого </w:t>
            </w:r>
            <w:r w:rsidRPr="0003153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муниципального района на 2016 – 2020 годы»</w:t>
            </w: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031533" w:rsidRDefault="006C0B69" w:rsidP="00E26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AD" w:rsidRPr="00031533" w:rsidTr="00770E75">
        <w:tc>
          <w:tcPr>
            <w:tcW w:w="15559" w:type="dxa"/>
            <w:gridSpan w:val="5"/>
          </w:tcPr>
          <w:p w:rsidR="00441CAD" w:rsidRPr="00031533" w:rsidRDefault="00441CAD" w:rsidP="00AB02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Управление образования</w:t>
            </w:r>
          </w:p>
        </w:tc>
      </w:tr>
      <w:tr w:rsidR="00EF29DB" w:rsidRPr="00031533" w:rsidTr="00770E75">
        <w:tc>
          <w:tcPr>
            <w:tcW w:w="15559" w:type="dxa"/>
            <w:gridSpan w:val="5"/>
          </w:tcPr>
          <w:p w:rsidR="00EF29DB" w:rsidRPr="00031533" w:rsidRDefault="00EF29D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19.01.2017 №37 «Об утверждении муниципального проекта «Образование без границ»</w:t>
            </w:r>
          </w:p>
        </w:tc>
      </w:tr>
      <w:tr w:rsidR="008C314E" w:rsidRPr="00031533" w:rsidTr="00770E75">
        <w:tc>
          <w:tcPr>
            <w:tcW w:w="15559" w:type="dxa"/>
            <w:gridSpan w:val="5"/>
          </w:tcPr>
          <w:p w:rsidR="008C314E" w:rsidRPr="00031533" w:rsidRDefault="008C314E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Рекомендуемые примерные алгоритмы действий по организации обучения детей-инвалидов и лиц с ОВЗ  в образовательных организациях (по результатам муниципального семинара –практикума от 03.02.2017)</w:t>
            </w: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031533" w:rsidRDefault="006C0B69" w:rsidP="007629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08.12.2015 №874 «Об утверждении плана мероприятий («дорожная карта») обеспечения условий доступности для инвалидов объектов и предоставляемых услуг образовательных организаций ТДНМР»</w:t>
            </w:r>
          </w:p>
        </w:tc>
        <w:tc>
          <w:tcPr>
            <w:tcW w:w="2693" w:type="dxa"/>
          </w:tcPr>
          <w:p w:rsidR="00B46E50" w:rsidRPr="00031533" w:rsidRDefault="004D3F1A" w:rsidP="00F02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письма, образцы приказов, материалы совещаний</w:t>
            </w:r>
          </w:p>
        </w:tc>
        <w:tc>
          <w:tcPr>
            <w:tcW w:w="2693" w:type="dxa"/>
          </w:tcPr>
          <w:p w:rsidR="006C0B69" w:rsidRPr="00031533" w:rsidRDefault="006C0B69" w:rsidP="00F02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031533" w:rsidRDefault="006C0B69" w:rsidP="00F02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Материалы совещаний</w:t>
            </w: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031533" w:rsidRDefault="006C0B69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Приказ от 01.02.2016 №87 «О повышении доступности объектов и услуг муниципальных образовательных учреждений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693" w:type="dxa"/>
          </w:tcPr>
          <w:p w:rsidR="006C0B69" w:rsidRPr="00031533" w:rsidRDefault="006C0B69" w:rsidP="0072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F16717" w:rsidRDefault="006C0B69" w:rsidP="0054299E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102C96">
        <w:tc>
          <w:tcPr>
            <w:tcW w:w="3510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031533" w:rsidRDefault="006C0B69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письма, образцы приказов, материалы совещаний</w:t>
            </w:r>
          </w:p>
        </w:tc>
        <w:tc>
          <w:tcPr>
            <w:tcW w:w="3544" w:type="dxa"/>
          </w:tcPr>
          <w:p w:rsidR="006C0B69" w:rsidRPr="00031533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69" w:rsidRPr="00031533" w:rsidTr="00102C96">
        <w:trPr>
          <w:trHeight w:val="1584"/>
        </w:trPr>
        <w:tc>
          <w:tcPr>
            <w:tcW w:w="6629" w:type="dxa"/>
            <w:gridSpan w:val="2"/>
          </w:tcPr>
          <w:p w:rsidR="006C0B69" w:rsidRPr="00031533" w:rsidRDefault="006C0B69" w:rsidP="00DE2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25.05.2017 №438 «Об определении базовых образовательных организаций по формированию </w:t>
            </w:r>
            <w:proofErr w:type="spellStart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bookmarkStart w:id="0" w:name="_GoBack"/>
            <w:bookmarkEnd w:id="0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универсальной</w:t>
            </w:r>
            <w:proofErr w:type="spellEnd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 среды для лиц с ограниченными возможностями здоровья»</w:t>
            </w:r>
          </w:p>
        </w:tc>
        <w:tc>
          <w:tcPr>
            <w:tcW w:w="2693" w:type="dxa"/>
          </w:tcPr>
          <w:p w:rsidR="006C0B69" w:rsidRPr="00031533" w:rsidRDefault="006C0B69" w:rsidP="00DE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031533" w:rsidRDefault="006C0B69" w:rsidP="00DE2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25.05.2017 №438 «Об определении базовых образовательных организаций по формированию </w:t>
            </w:r>
            <w:proofErr w:type="spellStart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универсальной среды для лиц с ограниченными возможностями здоровья»</w:t>
            </w:r>
          </w:p>
          <w:p w:rsidR="006C0B69" w:rsidRPr="00031533" w:rsidRDefault="006C0B69" w:rsidP="00DE2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031533" w:rsidRDefault="006C0B69" w:rsidP="00DE2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3FF" w:rsidRPr="00031533" w:rsidTr="00770E75">
        <w:tc>
          <w:tcPr>
            <w:tcW w:w="15559" w:type="dxa"/>
            <w:gridSpan w:val="5"/>
          </w:tcPr>
          <w:p w:rsidR="00C223FF" w:rsidRPr="00031533" w:rsidRDefault="00C223FF" w:rsidP="006B1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b/>
                <w:sz w:val="20"/>
                <w:szCs w:val="20"/>
              </w:rPr>
              <w:t>Общие документы</w:t>
            </w:r>
          </w:p>
        </w:tc>
      </w:tr>
      <w:tr w:rsidR="006C0B69" w:rsidRPr="00483BEE" w:rsidTr="00102C96">
        <w:tc>
          <w:tcPr>
            <w:tcW w:w="3510" w:type="dxa"/>
          </w:tcPr>
          <w:p w:rsidR="006C0B69" w:rsidRPr="00483BEE" w:rsidRDefault="006C0B69" w:rsidP="008228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Федеральный уровень:</w:t>
            </w:r>
          </w:p>
        </w:tc>
        <w:tc>
          <w:tcPr>
            <w:tcW w:w="3119" w:type="dxa"/>
          </w:tcPr>
          <w:p w:rsidR="006C0B69" w:rsidRPr="00483BEE" w:rsidRDefault="006C0B69" w:rsidP="00932A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 уровень:</w:t>
            </w:r>
          </w:p>
        </w:tc>
        <w:tc>
          <w:tcPr>
            <w:tcW w:w="2693" w:type="dxa"/>
          </w:tcPr>
          <w:p w:rsidR="006C0B69" w:rsidRPr="00483BEE" w:rsidRDefault="00E26E80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Муниципальный уровень:</w:t>
            </w:r>
          </w:p>
        </w:tc>
        <w:tc>
          <w:tcPr>
            <w:tcW w:w="2693" w:type="dxa"/>
          </w:tcPr>
          <w:p w:rsidR="006C0B69" w:rsidRPr="00483BEE" w:rsidRDefault="006C0B69" w:rsidP="005429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Управление образования:</w:t>
            </w:r>
          </w:p>
        </w:tc>
        <w:tc>
          <w:tcPr>
            <w:tcW w:w="3544" w:type="dxa"/>
          </w:tcPr>
          <w:p w:rsidR="006C0B69" w:rsidRPr="00483BEE" w:rsidRDefault="00DC4466" w:rsidP="006B17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ДОУ</w:t>
            </w:r>
          </w:p>
        </w:tc>
      </w:tr>
      <w:tr w:rsidR="006C0B69" w:rsidRPr="00483BEE" w:rsidTr="00102C96">
        <w:tc>
          <w:tcPr>
            <w:tcW w:w="3510" w:type="dxa"/>
          </w:tcPr>
          <w:p w:rsidR="006C0B69" w:rsidRPr="00483BEE" w:rsidRDefault="006C0B69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«Интернет» и обновления информации об образовательной организации»</w:t>
            </w:r>
          </w:p>
        </w:tc>
        <w:tc>
          <w:tcPr>
            <w:tcW w:w="3119" w:type="dxa"/>
          </w:tcPr>
          <w:p w:rsidR="006C0B69" w:rsidRPr="00483BEE" w:rsidRDefault="006C0B69" w:rsidP="000C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 Губернатора Красноярского края от 13.10.2017 №258-уг «Об утверждении Концепции развития инклюзивного образования в Красноярском крае на 2017 – 2025 годы»</w:t>
            </w:r>
          </w:p>
        </w:tc>
        <w:tc>
          <w:tcPr>
            <w:tcW w:w="2693" w:type="dxa"/>
          </w:tcPr>
          <w:p w:rsidR="006C0B69" w:rsidRPr="00483BEE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AA7" w:rsidRPr="00483BEE" w:rsidRDefault="005B2AA7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533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Рекомендуемые примерные алгоритмы действий по организации обучения детей-инвалидов и лиц с ОВЗ  в образовательных организациях (по </w:t>
            </w:r>
            <w:r w:rsidRPr="00031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муниципального семинара –практикума от 03.02.2017)</w:t>
            </w:r>
          </w:p>
        </w:tc>
        <w:tc>
          <w:tcPr>
            <w:tcW w:w="3544" w:type="dxa"/>
          </w:tcPr>
          <w:p w:rsidR="006C0B69" w:rsidRPr="00483BEE" w:rsidRDefault="00E26E80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о создании психолого-педагогического консилиума ТМБ ДОУ «Забава»  от 22.10.2019г. № 140</w:t>
            </w:r>
          </w:p>
        </w:tc>
      </w:tr>
      <w:tr w:rsidR="006C0B69" w:rsidRPr="00483BEE" w:rsidTr="00102C96">
        <w:tc>
          <w:tcPr>
            <w:tcW w:w="3510" w:type="dxa"/>
          </w:tcPr>
          <w:p w:rsidR="006C0B69" w:rsidRPr="00483BEE" w:rsidRDefault="006C0B69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17.05.2017 №575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19" w:type="dxa"/>
          </w:tcPr>
          <w:p w:rsidR="006C0B69" w:rsidRPr="00483BEE" w:rsidRDefault="006C0B69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11.03.2019 №75-2574 «О рекомендациях по построению моделей инклюзивного образования»</w:t>
            </w:r>
          </w:p>
        </w:tc>
        <w:tc>
          <w:tcPr>
            <w:tcW w:w="2693" w:type="dxa"/>
          </w:tcPr>
          <w:p w:rsidR="006C0B69" w:rsidRPr="00483BEE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483BEE" w:rsidRDefault="006C0B69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483BEE" w:rsidRDefault="00E26E80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Положение о психолого-педагогиче</w:t>
            </w:r>
            <w:r w:rsidR="00483BEE" w:rsidRPr="00483B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ком консилиуме в ТМБ ДОУ «Забава» от 22.10.2019г.</w:t>
            </w:r>
          </w:p>
        </w:tc>
      </w:tr>
      <w:tr w:rsidR="006C0B69" w:rsidRPr="00483BEE" w:rsidTr="00102C96">
        <w:tc>
          <w:tcPr>
            <w:tcW w:w="3510" w:type="dxa"/>
          </w:tcPr>
          <w:p w:rsidR="006C0B69" w:rsidRPr="00483BEE" w:rsidRDefault="006C0B69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483BEE" w:rsidRDefault="006C0B69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Красноярского края от 01.04.2019 №75-3354 «О создании справочника цифровых образовательных ресурсов»</w:t>
            </w:r>
          </w:p>
        </w:tc>
        <w:tc>
          <w:tcPr>
            <w:tcW w:w="2693" w:type="dxa"/>
          </w:tcPr>
          <w:p w:rsidR="006C0B69" w:rsidRPr="00483BEE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483BEE" w:rsidRDefault="006C0B69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443B" w:rsidRPr="00483BEE" w:rsidRDefault="0094443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А</w:t>
            </w:r>
            <w:r w:rsidR="00E26E80" w:rsidRPr="00483BEE">
              <w:rPr>
                <w:rFonts w:ascii="Times New Roman" w:hAnsi="Times New Roman" w:cs="Times New Roman"/>
                <w:sz w:val="20"/>
                <w:szCs w:val="20"/>
              </w:rPr>
              <w:t>ОП ДО в ТМБ ДОУ «Забава» от 23.08.2019г. №  70</w:t>
            </w:r>
          </w:p>
          <w:p w:rsidR="006C0B69" w:rsidRPr="00483BEE" w:rsidRDefault="0094443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Приказ об утверждении индивидуальных адаптированных образовательных программ в ТМБ ДОУ «Забава» от 23.08.2019г. № 76</w:t>
            </w:r>
          </w:p>
        </w:tc>
      </w:tr>
      <w:tr w:rsidR="006C0B69" w:rsidRPr="00483BEE" w:rsidTr="00102C96">
        <w:tc>
          <w:tcPr>
            <w:tcW w:w="3510" w:type="dxa"/>
          </w:tcPr>
          <w:p w:rsidR="006C0B69" w:rsidRPr="00483BEE" w:rsidRDefault="006C0B69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C0B69" w:rsidRPr="00483BEE" w:rsidRDefault="006C0B69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483BEE" w:rsidRDefault="006C0B69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B69" w:rsidRPr="00483BEE" w:rsidRDefault="006C0B69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0B69" w:rsidRPr="00483BEE" w:rsidRDefault="0094443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организации </w:t>
            </w:r>
            <w:proofErr w:type="gramStart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  по адаптированной образовательной программе дошкольного образования обучающихся с нарушением опорно-двигательного аппарата от 23.08.2019г. № 77</w:t>
            </w:r>
          </w:p>
        </w:tc>
      </w:tr>
      <w:tr w:rsidR="0094443B" w:rsidRPr="00483BEE" w:rsidTr="00102C96">
        <w:tc>
          <w:tcPr>
            <w:tcW w:w="3510" w:type="dxa"/>
          </w:tcPr>
          <w:p w:rsidR="0094443B" w:rsidRPr="00483BEE" w:rsidRDefault="0094443B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443B" w:rsidRPr="00483BEE" w:rsidRDefault="0094443B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43B" w:rsidRPr="00483BEE" w:rsidRDefault="0094443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43B" w:rsidRPr="00483BEE" w:rsidRDefault="0094443B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443B" w:rsidRPr="00483BEE" w:rsidRDefault="0094443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организации </w:t>
            </w:r>
            <w:proofErr w:type="gramStart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  по адаптированной образовательной программе дошкольного образования обучающихся с тяжелыми нарушениями речи от 23.08.2019г. № 78</w:t>
            </w:r>
          </w:p>
        </w:tc>
      </w:tr>
      <w:tr w:rsidR="0094443B" w:rsidRPr="00483BEE" w:rsidTr="00102C96">
        <w:tc>
          <w:tcPr>
            <w:tcW w:w="3510" w:type="dxa"/>
          </w:tcPr>
          <w:p w:rsidR="0094443B" w:rsidRPr="00483BEE" w:rsidRDefault="0094443B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443B" w:rsidRPr="00483BEE" w:rsidRDefault="0094443B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43B" w:rsidRPr="00483BEE" w:rsidRDefault="0094443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43B" w:rsidRPr="00483BEE" w:rsidRDefault="0094443B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443B" w:rsidRPr="00483BEE" w:rsidRDefault="0094443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организации </w:t>
            </w:r>
            <w:proofErr w:type="gramStart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  по адаптированной образовательной программе дошкольного образования обучающихся с ЗПР, имеющих тяжелые нарушения речи от 23.08.2019г. № 79</w:t>
            </w:r>
          </w:p>
        </w:tc>
      </w:tr>
      <w:tr w:rsidR="0094443B" w:rsidRPr="00031533" w:rsidTr="00102C96">
        <w:tc>
          <w:tcPr>
            <w:tcW w:w="3510" w:type="dxa"/>
          </w:tcPr>
          <w:p w:rsidR="0094443B" w:rsidRPr="00483BEE" w:rsidRDefault="0094443B" w:rsidP="0082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4443B" w:rsidRPr="00483BEE" w:rsidRDefault="0094443B" w:rsidP="00932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43B" w:rsidRPr="00483BEE" w:rsidRDefault="0094443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43B" w:rsidRPr="00483BEE" w:rsidRDefault="0094443B" w:rsidP="00542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443B" w:rsidRPr="00031533" w:rsidRDefault="0094443B" w:rsidP="006B1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организации </w:t>
            </w:r>
            <w:proofErr w:type="gramStart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483BEE">
              <w:rPr>
                <w:rFonts w:ascii="Times New Roman" w:hAnsi="Times New Roman" w:cs="Times New Roman"/>
                <w:sz w:val="20"/>
                <w:szCs w:val="20"/>
              </w:rPr>
              <w:t xml:space="preserve">  по адаптированной образовательной программе дошкольного образования обучающихся с УО (интеллектуальные нарушения), от 23.08.2019г. № 80</w:t>
            </w:r>
          </w:p>
        </w:tc>
      </w:tr>
    </w:tbl>
    <w:p w:rsidR="006B1791" w:rsidRPr="00031533" w:rsidRDefault="006B1791" w:rsidP="00102C9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B1791" w:rsidRPr="00031533" w:rsidSect="00F02B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791"/>
    <w:rsid w:val="00001924"/>
    <w:rsid w:val="00005EE8"/>
    <w:rsid w:val="000175C0"/>
    <w:rsid w:val="00031533"/>
    <w:rsid w:val="00041A5C"/>
    <w:rsid w:val="000435D9"/>
    <w:rsid w:val="000507E8"/>
    <w:rsid w:val="00063F75"/>
    <w:rsid w:val="00067C42"/>
    <w:rsid w:val="00076AC9"/>
    <w:rsid w:val="000776D9"/>
    <w:rsid w:val="000C0A5E"/>
    <w:rsid w:val="000E5F59"/>
    <w:rsid w:val="000E6B54"/>
    <w:rsid w:val="00102C96"/>
    <w:rsid w:val="00103CF4"/>
    <w:rsid w:val="001205D8"/>
    <w:rsid w:val="00140C31"/>
    <w:rsid w:val="001661F1"/>
    <w:rsid w:val="001744A7"/>
    <w:rsid w:val="00196330"/>
    <w:rsid w:val="001A68F8"/>
    <w:rsid w:val="001C4A39"/>
    <w:rsid w:val="001E323A"/>
    <w:rsid w:val="00200C8D"/>
    <w:rsid w:val="002133C1"/>
    <w:rsid w:val="00217C37"/>
    <w:rsid w:val="00223B6C"/>
    <w:rsid w:val="002374FA"/>
    <w:rsid w:val="00243F00"/>
    <w:rsid w:val="00292690"/>
    <w:rsid w:val="00294016"/>
    <w:rsid w:val="002A4ADA"/>
    <w:rsid w:val="002C312C"/>
    <w:rsid w:val="002D6621"/>
    <w:rsid w:val="002F35C0"/>
    <w:rsid w:val="002F6D5A"/>
    <w:rsid w:val="00303825"/>
    <w:rsid w:val="00332C79"/>
    <w:rsid w:val="00342C19"/>
    <w:rsid w:val="00357668"/>
    <w:rsid w:val="003B6C76"/>
    <w:rsid w:val="003D175E"/>
    <w:rsid w:val="004114FE"/>
    <w:rsid w:val="004347C8"/>
    <w:rsid w:val="00441CAD"/>
    <w:rsid w:val="0048383B"/>
    <w:rsid w:val="00483BEE"/>
    <w:rsid w:val="004C4336"/>
    <w:rsid w:val="004C571D"/>
    <w:rsid w:val="004D3F1A"/>
    <w:rsid w:val="00531612"/>
    <w:rsid w:val="00540E3C"/>
    <w:rsid w:val="0054299E"/>
    <w:rsid w:val="0056142D"/>
    <w:rsid w:val="00595D4E"/>
    <w:rsid w:val="005B2AA7"/>
    <w:rsid w:val="005C7A40"/>
    <w:rsid w:val="0065737E"/>
    <w:rsid w:val="00671C9B"/>
    <w:rsid w:val="00673413"/>
    <w:rsid w:val="00687DD0"/>
    <w:rsid w:val="00691395"/>
    <w:rsid w:val="006A73EA"/>
    <w:rsid w:val="006B1791"/>
    <w:rsid w:val="006C0B69"/>
    <w:rsid w:val="006C4A7D"/>
    <w:rsid w:val="006C6ED2"/>
    <w:rsid w:val="0071260C"/>
    <w:rsid w:val="00715823"/>
    <w:rsid w:val="00721238"/>
    <w:rsid w:val="0072240E"/>
    <w:rsid w:val="0072676E"/>
    <w:rsid w:val="0074034A"/>
    <w:rsid w:val="00745835"/>
    <w:rsid w:val="00753FD6"/>
    <w:rsid w:val="00762950"/>
    <w:rsid w:val="00770E75"/>
    <w:rsid w:val="00774DC2"/>
    <w:rsid w:val="0078727B"/>
    <w:rsid w:val="007A762B"/>
    <w:rsid w:val="007B6A32"/>
    <w:rsid w:val="007C214A"/>
    <w:rsid w:val="007C2317"/>
    <w:rsid w:val="007C3EFE"/>
    <w:rsid w:val="007C75BF"/>
    <w:rsid w:val="008028A4"/>
    <w:rsid w:val="0080513F"/>
    <w:rsid w:val="00822831"/>
    <w:rsid w:val="00822DD5"/>
    <w:rsid w:val="0082576D"/>
    <w:rsid w:val="008551D7"/>
    <w:rsid w:val="008647DA"/>
    <w:rsid w:val="008649CA"/>
    <w:rsid w:val="00870E7B"/>
    <w:rsid w:val="00871E2C"/>
    <w:rsid w:val="008851A0"/>
    <w:rsid w:val="008927A2"/>
    <w:rsid w:val="008B366A"/>
    <w:rsid w:val="008B3F68"/>
    <w:rsid w:val="008C314E"/>
    <w:rsid w:val="008C50BA"/>
    <w:rsid w:val="008F0057"/>
    <w:rsid w:val="0090434E"/>
    <w:rsid w:val="00910601"/>
    <w:rsid w:val="00922ACC"/>
    <w:rsid w:val="0093196C"/>
    <w:rsid w:val="00932A73"/>
    <w:rsid w:val="0093534F"/>
    <w:rsid w:val="0094443B"/>
    <w:rsid w:val="00957E37"/>
    <w:rsid w:val="009633BD"/>
    <w:rsid w:val="00982A19"/>
    <w:rsid w:val="00986180"/>
    <w:rsid w:val="009F45A7"/>
    <w:rsid w:val="00A13F35"/>
    <w:rsid w:val="00A627EA"/>
    <w:rsid w:val="00A84DC2"/>
    <w:rsid w:val="00A959A9"/>
    <w:rsid w:val="00AB0276"/>
    <w:rsid w:val="00B26D49"/>
    <w:rsid w:val="00B46E50"/>
    <w:rsid w:val="00B64BF7"/>
    <w:rsid w:val="00B65DB3"/>
    <w:rsid w:val="00B75F25"/>
    <w:rsid w:val="00BB4C2C"/>
    <w:rsid w:val="00BB527D"/>
    <w:rsid w:val="00BB7D93"/>
    <w:rsid w:val="00BC71DF"/>
    <w:rsid w:val="00BD0DAE"/>
    <w:rsid w:val="00BD30F2"/>
    <w:rsid w:val="00BF2A52"/>
    <w:rsid w:val="00C177D0"/>
    <w:rsid w:val="00C223FF"/>
    <w:rsid w:val="00C27ACC"/>
    <w:rsid w:val="00C3665E"/>
    <w:rsid w:val="00C7244D"/>
    <w:rsid w:val="00C879C8"/>
    <w:rsid w:val="00CB4666"/>
    <w:rsid w:val="00CB46ED"/>
    <w:rsid w:val="00CE2879"/>
    <w:rsid w:val="00CF0A2D"/>
    <w:rsid w:val="00D15BD8"/>
    <w:rsid w:val="00D44B60"/>
    <w:rsid w:val="00D51965"/>
    <w:rsid w:val="00D83612"/>
    <w:rsid w:val="00D85DE6"/>
    <w:rsid w:val="00DC4466"/>
    <w:rsid w:val="00DD1B6B"/>
    <w:rsid w:val="00DE1175"/>
    <w:rsid w:val="00DE3267"/>
    <w:rsid w:val="00E226D3"/>
    <w:rsid w:val="00E26E80"/>
    <w:rsid w:val="00E45F5D"/>
    <w:rsid w:val="00E60D23"/>
    <w:rsid w:val="00E74E5C"/>
    <w:rsid w:val="00E76125"/>
    <w:rsid w:val="00E81889"/>
    <w:rsid w:val="00EE573E"/>
    <w:rsid w:val="00EE7BC7"/>
    <w:rsid w:val="00EF29DB"/>
    <w:rsid w:val="00F02B78"/>
    <w:rsid w:val="00F16717"/>
    <w:rsid w:val="00F24F03"/>
    <w:rsid w:val="00F3081F"/>
    <w:rsid w:val="00F54296"/>
    <w:rsid w:val="00F636C2"/>
    <w:rsid w:val="00F70E89"/>
    <w:rsid w:val="00F77BF3"/>
    <w:rsid w:val="00F843A7"/>
    <w:rsid w:val="00F85FB2"/>
    <w:rsid w:val="00F9352D"/>
    <w:rsid w:val="00F947B2"/>
    <w:rsid w:val="00FA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75"/>
  </w:style>
  <w:style w:type="paragraph" w:styleId="1">
    <w:name w:val="heading 1"/>
    <w:basedOn w:val="a"/>
    <w:next w:val="a"/>
    <w:link w:val="10"/>
    <w:uiPriority w:val="99"/>
    <w:qFormat/>
    <w:rsid w:val="007629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6295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29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9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6295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29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6921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43830.0/" TargetMode="External"/><Relationship Id="rId5" Type="http://schemas.openxmlformats.org/officeDocument/2006/relationships/hyperlink" Target="garantF1://71179418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09E6-A1BB-41E4-9A20-E1641517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2019-08-11T05:07:00Z</cp:lastPrinted>
  <dcterms:created xsi:type="dcterms:W3CDTF">2020-01-29T09:16:00Z</dcterms:created>
  <dcterms:modified xsi:type="dcterms:W3CDTF">2020-01-30T05:30:00Z</dcterms:modified>
</cp:coreProperties>
</file>